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98" w:rsidRPr="00AD7202" w:rsidRDefault="00233A98" w:rsidP="00B03066">
      <w:pPr>
        <w:pStyle w:val="NoSpacing"/>
        <w:jc w:val="center"/>
        <w:rPr>
          <w:rFonts w:asciiTheme="majorHAnsi" w:hAnsiTheme="majorHAnsi"/>
          <w:b/>
          <w:sz w:val="40"/>
          <w:szCs w:val="40"/>
        </w:rPr>
      </w:pPr>
      <w:bookmarkStart w:id="0" w:name="_GoBack"/>
      <w:bookmarkEnd w:id="0"/>
      <w:r w:rsidRPr="00AD7202">
        <w:rPr>
          <w:rFonts w:asciiTheme="majorHAnsi" w:hAnsiTheme="majorHAnsi"/>
          <w:noProof/>
          <w:sz w:val="40"/>
          <w:szCs w:val="40"/>
        </w:rPr>
        <w:drawing>
          <wp:inline distT="0" distB="0" distL="0" distR="0">
            <wp:extent cx="518893" cy="400050"/>
            <wp:effectExtent l="19050" t="0" r="0" b="0"/>
            <wp:docPr id="1" name="Picture 0" descr="ac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d.JPG"/>
                    <pic:cNvPicPr/>
                  </pic:nvPicPr>
                  <pic:blipFill>
                    <a:blip r:embed="rId6" cstate="print"/>
                    <a:stretch>
                      <a:fillRect/>
                    </a:stretch>
                  </pic:blipFill>
                  <pic:spPr>
                    <a:xfrm>
                      <a:off x="0" y="0"/>
                      <a:ext cx="520077" cy="400963"/>
                    </a:xfrm>
                    <a:prstGeom prst="rect">
                      <a:avLst/>
                    </a:prstGeom>
                  </pic:spPr>
                </pic:pic>
              </a:graphicData>
            </a:graphic>
          </wp:inline>
        </w:drawing>
      </w:r>
      <w:r w:rsidRPr="00AD7202">
        <w:rPr>
          <w:rFonts w:asciiTheme="majorHAnsi" w:hAnsiTheme="majorHAnsi"/>
          <w:b/>
          <w:sz w:val="40"/>
          <w:szCs w:val="40"/>
        </w:rPr>
        <w:t>Alberni-Clayoquot Health Network Minutes</w:t>
      </w:r>
    </w:p>
    <w:p w:rsidR="00233A98" w:rsidRPr="00AD7202" w:rsidRDefault="00733A3F" w:rsidP="00B03066">
      <w:pPr>
        <w:pStyle w:val="NoSpacing"/>
        <w:jc w:val="center"/>
        <w:rPr>
          <w:rFonts w:asciiTheme="majorHAnsi" w:hAnsiTheme="majorHAnsi"/>
          <w:b/>
          <w:sz w:val="28"/>
          <w:szCs w:val="28"/>
        </w:rPr>
      </w:pPr>
      <w:r w:rsidRPr="00AD7202">
        <w:rPr>
          <w:rFonts w:asciiTheme="majorHAnsi" w:hAnsiTheme="majorHAnsi"/>
          <w:b/>
          <w:sz w:val="28"/>
          <w:szCs w:val="28"/>
        </w:rPr>
        <w:t>Wednesday</w:t>
      </w:r>
      <w:r w:rsidR="00233A98" w:rsidRPr="00AD7202">
        <w:rPr>
          <w:rFonts w:asciiTheme="majorHAnsi" w:hAnsiTheme="majorHAnsi"/>
          <w:b/>
          <w:sz w:val="28"/>
          <w:szCs w:val="28"/>
        </w:rPr>
        <w:t xml:space="preserve">, </w:t>
      </w:r>
      <w:r w:rsidR="00B164C4" w:rsidRPr="00AD7202">
        <w:rPr>
          <w:rFonts w:asciiTheme="majorHAnsi" w:hAnsiTheme="majorHAnsi"/>
          <w:b/>
          <w:sz w:val="28"/>
          <w:szCs w:val="28"/>
        </w:rPr>
        <w:t>September 16</w:t>
      </w:r>
      <w:r w:rsidR="00CA5ED8" w:rsidRPr="00AD7202">
        <w:rPr>
          <w:rFonts w:asciiTheme="majorHAnsi" w:hAnsiTheme="majorHAnsi"/>
          <w:b/>
          <w:sz w:val="28"/>
          <w:szCs w:val="28"/>
          <w:vertAlign w:val="superscript"/>
        </w:rPr>
        <w:t>th</w:t>
      </w:r>
      <w:r w:rsidR="008D253B" w:rsidRPr="00AD7202">
        <w:rPr>
          <w:rFonts w:asciiTheme="majorHAnsi" w:hAnsiTheme="majorHAnsi"/>
          <w:b/>
          <w:sz w:val="28"/>
          <w:szCs w:val="28"/>
        </w:rPr>
        <w:t>,</w:t>
      </w:r>
      <w:r w:rsidR="00233A98" w:rsidRPr="00AD7202">
        <w:rPr>
          <w:rFonts w:asciiTheme="majorHAnsi" w:hAnsiTheme="majorHAnsi"/>
          <w:b/>
          <w:sz w:val="28"/>
          <w:szCs w:val="28"/>
        </w:rPr>
        <w:t xml:space="preserve"> 201</w:t>
      </w:r>
      <w:r w:rsidR="008D253B" w:rsidRPr="00AD7202">
        <w:rPr>
          <w:rFonts w:asciiTheme="majorHAnsi" w:hAnsiTheme="majorHAnsi"/>
          <w:b/>
          <w:sz w:val="28"/>
          <w:szCs w:val="28"/>
        </w:rPr>
        <w:t>5</w:t>
      </w:r>
      <w:r w:rsidR="00233A98" w:rsidRPr="00AD7202">
        <w:rPr>
          <w:rFonts w:asciiTheme="majorHAnsi" w:hAnsiTheme="majorHAnsi"/>
          <w:b/>
          <w:sz w:val="28"/>
          <w:szCs w:val="28"/>
        </w:rPr>
        <w:t xml:space="preserve"> @ </w:t>
      </w:r>
      <w:r w:rsidR="00D85181" w:rsidRPr="00AD7202">
        <w:rPr>
          <w:rFonts w:asciiTheme="majorHAnsi" w:hAnsiTheme="majorHAnsi"/>
          <w:b/>
          <w:sz w:val="28"/>
          <w:szCs w:val="28"/>
        </w:rPr>
        <w:t>10</w:t>
      </w:r>
      <w:r w:rsidR="00233A98" w:rsidRPr="00AD7202">
        <w:rPr>
          <w:rFonts w:asciiTheme="majorHAnsi" w:hAnsiTheme="majorHAnsi"/>
          <w:b/>
          <w:sz w:val="28"/>
          <w:szCs w:val="28"/>
        </w:rPr>
        <w:t>:</w:t>
      </w:r>
      <w:r w:rsidR="00D85181" w:rsidRPr="00AD7202">
        <w:rPr>
          <w:rFonts w:asciiTheme="majorHAnsi" w:hAnsiTheme="majorHAnsi"/>
          <w:b/>
          <w:sz w:val="28"/>
          <w:szCs w:val="28"/>
        </w:rPr>
        <w:t>0</w:t>
      </w:r>
      <w:r w:rsidR="00233A98" w:rsidRPr="00AD7202">
        <w:rPr>
          <w:rFonts w:asciiTheme="majorHAnsi" w:hAnsiTheme="majorHAnsi"/>
          <w:b/>
          <w:sz w:val="28"/>
          <w:szCs w:val="28"/>
        </w:rPr>
        <w:t>0 am</w:t>
      </w:r>
    </w:p>
    <w:p w:rsidR="00233A98" w:rsidRPr="00AD7202" w:rsidRDefault="00B164C4" w:rsidP="00B03066">
      <w:pPr>
        <w:pStyle w:val="NoSpacing"/>
        <w:pBdr>
          <w:bottom w:val="single" w:sz="12" w:space="1" w:color="auto"/>
        </w:pBdr>
        <w:jc w:val="center"/>
        <w:rPr>
          <w:rFonts w:asciiTheme="majorHAnsi" w:hAnsiTheme="majorHAnsi"/>
          <w:sz w:val="28"/>
          <w:szCs w:val="28"/>
        </w:rPr>
      </w:pPr>
      <w:r w:rsidRPr="00AD7202">
        <w:rPr>
          <w:rFonts w:asciiTheme="majorHAnsi" w:hAnsiTheme="majorHAnsi"/>
          <w:sz w:val="28"/>
          <w:szCs w:val="28"/>
        </w:rPr>
        <w:t>West Coast Aquatic,</w:t>
      </w:r>
      <w:r w:rsidR="00233A98" w:rsidRPr="00AD7202">
        <w:rPr>
          <w:rFonts w:asciiTheme="majorHAnsi" w:hAnsiTheme="majorHAnsi"/>
          <w:sz w:val="28"/>
          <w:szCs w:val="28"/>
        </w:rPr>
        <w:t xml:space="preserve"> </w:t>
      </w:r>
      <w:r w:rsidRPr="00AD7202">
        <w:rPr>
          <w:rFonts w:asciiTheme="majorHAnsi" w:hAnsiTheme="majorHAnsi"/>
          <w:sz w:val="28"/>
          <w:szCs w:val="28"/>
        </w:rPr>
        <w:t>#3 4310 10</w:t>
      </w:r>
      <w:r w:rsidRPr="00AD7202">
        <w:rPr>
          <w:rFonts w:asciiTheme="majorHAnsi" w:hAnsiTheme="majorHAnsi"/>
          <w:sz w:val="28"/>
          <w:szCs w:val="28"/>
          <w:vertAlign w:val="superscript"/>
        </w:rPr>
        <w:t>th</w:t>
      </w:r>
      <w:r w:rsidRPr="00AD7202">
        <w:rPr>
          <w:rFonts w:asciiTheme="majorHAnsi" w:hAnsiTheme="majorHAnsi"/>
          <w:sz w:val="28"/>
          <w:szCs w:val="28"/>
        </w:rPr>
        <w:t xml:space="preserve"> </w:t>
      </w:r>
      <w:r w:rsidR="00233A98" w:rsidRPr="00AD7202">
        <w:rPr>
          <w:rFonts w:asciiTheme="majorHAnsi" w:hAnsiTheme="majorHAnsi"/>
          <w:sz w:val="28"/>
          <w:szCs w:val="28"/>
        </w:rPr>
        <w:t>Avenue, Port Alberni, BC</w:t>
      </w:r>
    </w:p>
    <w:p w:rsidR="00233A98" w:rsidRPr="00AD7202" w:rsidRDefault="00233A98" w:rsidP="00B03066">
      <w:pPr>
        <w:pStyle w:val="NoSpacing"/>
        <w:jc w:val="center"/>
        <w:rPr>
          <w:rFonts w:asciiTheme="majorHAnsi" w:hAnsiTheme="majorHAnsi"/>
          <w:b/>
          <w:sz w:val="28"/>
          <w:szCs w:val="28"/>
        </w:rPr>
      </w:pPr>
    </w:p>
    <w:p w:rsidR="00FD3CF2" w:rsidRPr="00AD7202" w:rsidRDefault="00233A98" w:rsidP="00B03066">
      <w:pPr>
        <w:spacing w:after="0" w:line="240" w:lineRule="auto"/>
        <w:rPr>
          <w:rFonts w:asciiTheme="majorHAnsi" w:hAnsiTheme="majorHAnsi"/>
          <w:sz w:val="24"/>
          <w:szCs w:val="24"/>
        </w:rPr>
      </w:pPr>
      <w:r w:rsidRPr="00AD7202">
        <w:rPr>
          <w:rFonts w:asciiTheme="majorHAnsi" w:hAnsiTheme="majorHAnsi"/>
          <w:b/>
          <w:sz w:val="28"/>
          <w:szCs w:val="28"/>
        </w:rPr>
        <w:t>Attendees</w:t>
      </w:r>
      <w:r w:rsidRPr="00AD7202">
        <w:rPr>
          <w:rFonts w:asciiTheme="majorHAnsi" w:hAnsiTheme="majorHAnsi"/>
          <w:b/>
          <w:sz w:val="24"/>
          <w:szCs w:val="24"/>
        </w:rPr>
        <w:t>:</w:t>
      </w:r>
      <w:r w:rsidRPr="00AD7202">
        <w:rPr>
          <w:rFonts w:asciiTheme="majorHAnsi" w:hAnsiTheme="majorHAnsi"/>
          <w:sz w:val="24"/>
          <w:szCs w:val="24"/>
        </w:rPr>
        <w:t xml:space="preserve"> </w:t>
      </w:r>
      <w:r w:rsidR="00767971" w:rsidRPr="00AD7202">
        <w:rPr>
          <w:rFonts w:asciiTheme="majorHAnsi" w:hAnsiTheme="majorHAnsi"/>
          <w:sz w:val="24"/>
          <w:szCs w:val="24"/>
        </w:rPr>
        <w:t xml:space="preserve"> </w:t>
      </w:r>
      <w:r w:rsidR="00F97D54" w:rsidRPr="00AD7202">
        <w:rPr>
          <w:rFonts w:asciiTheme="majorHAnsi" w:hAnsiTheme="majorHAnsi"/>
          <w:sz w:val="24"/>
          <w:szCs w:val="24"/>
        </w:rPr>
        <w:t>Wes Hewitt</w:t>
      </w:r>
      <w:r w:rsidR="00134CE5">
        <w:rPr>
          <w:rFonts w:asciiTheme="majorHAnsi" w:hAnsiTheme="majorHAnsi"/>
          <w:sz w:val="24"/>
          <w:szCs w:val="24"/>
        </w:rPr>
        <w:t xml:space="preserve">, </w:t>
      </w:r>
      <w:r w:rsidR="008E145A" w:rsidRPr="00AD7202">
        <w:rPr>
          <w:rFonts w:asciiTheme="majorHAnsi" w:hAnsiTheme="majorHAnsi"/>
          <w:sz w:val="24"/>
          <w:szCs w:val="24"/>
        </w:rPr>
        <w:t>Penny Cote</w:t>
      </w:r>
      <w:r w:rsidR="00F97D54" w:rsidRPr="00AD7202">
        <w:rPr>
          <w:rFonts w:asciiTheme="majorHAnsi" w:hAnsiTheme="majorHAnsi"/>
          <w:sz w:val="24"/>
          <w:szCs w:val="24"/>
        </w:rPr>
        <w:t xml:space="preserve">, </w:t>
      </w:r>
      <w:r w:rsidR="00D85181" w:rsidRPr="00AD7202">
        <w:rPr>
          <w:rFonts w:asciiTheme="majorHAnsi" w:hAnsiTheme="majorHAnsi"/>
          <w:sz w:val="24"/>
          <w:szCs w:val="24"/>
        </w:rPr>
        <w:t>Peter Klaver, Marcie DeWitt</w:t>
      </w:r>
      <w:r w:rsidR="00D038F4" w:rsidRPr="00AD7202">
        <w:rPr>
          <w:rFonts w:asciiTheme="majorHAnsi" w:hAnsiTheme="majorHAnsi"/>
          <w:sz w:val="24"/>
          <w:szCs w:val="24"/>
        </w:rPr>
        <w:t xml:space="preserve">, </w:t>
      </w:r>
      <w:r w:rsidR="00FD3CF2" w:rsidRPr="00AD7202">
        <w:rPr>
          <w:rFonts w:asciiTheme="majorHAnsi" w:hAnsiTheme="majorHAnsi"/>
          <w:sz w:val="24"/>
          <w:szCs w:val="24"/>
        </w:rPr>
        <w:t xml:space="preserve">Janice Johnson, </w:t>
      </w:r>
      <w:proofErr w:type="spellStart"/>
      <w:r w:rsidR="00FD3CF2" w:rsidRPr="00AD7202">
        <w:rPr>
          <w:rFonts w:asciiTheme="majorHAnsi" w:hAnsiTheme="majorHAnsi"/>
          <w:sz w:val="24"/>
          <w:szCs w:val="24"/>
        </w:rPr>
        <w:t>Shaunee</w:t>
      </w:r>
      <w:proofErr w:type="spellEnd"/>
      <w:r w:rsidR="00FD3CF2" w:rsidRPr="00AD7202">
        <w:rPr>
          <w:rFonts w:asciiTheme="majorHAnsi" w:hAnsiTheme="majorHAnsi"/>
          <w:sz w:val="24"/>
          <w:szCs w:val="24"/>
        </w:rPr>
        <w:t xml:space="preserve"> </w:t>
      </w:r>
      <w:proofErr w:type="spellStart"/>
      <w:r w:rsidR="00FD3CF2" w:rsidRPr="00AD7202">
        <w:rPr>
          <w:rFonts w:asciiTheme="majorHAnsi" w:hAnsiTheme="majorHAnsi"/>
          <w:sz w:val="24"/>
          <w:szCs w:val="24"/>
        </w:rPr>
        <w:t>Casavant</w:t>
      </w:r>
      <w:proofErr w:type="spellEnd"/>
      <w:r w:rsidR="00FD3CF2" w:rsidRPr="00AD7202">
        <w:rPr>
          <w:rFonts w:asciiTheme="majorHAnsi" w:hAnsiTheme="majorHAnsi"/>
          <w:sz w:val="24"/>
          <w:szCs w:val="24"/>
        </w:rPr>
        <w:t xml:space="preserve">, </w:t>
      </w:r>
      <w:r w:rsidR="00B164C4" w:rsidRPr="00AD7202">
        <w:rPr>
          <w:rFonts w:asciiTheme="majorHAnsi" w:hAnsiTheme="majorHAnsi"/>
          <w:sz w:val="24"/>
          <w:szCs w:val="24"/>
        </w:rPr>
        <w:t>Adriane Schroeder, Laurie Money, Bob Baden,</w:t>
      </w:r>
      <w:r w:rsidR="00303FD1" w:rsidRPr="00303FD1">
        <w:rPr>
          <w:rFonts w:asciiTheme="majorHAnsi" w:hAnsiTheme="majorHAnsi"/>
          <w:sz w:val="24"/>
          <w:szCs w:val="24"/>
        </w:rPr>
        <w:t xml:space="preserve"> </w:t>
      </w:r>
    </w:p>
    <w:p w:rsidR="00B164C4" w:rsidRPr="00AD7202" w:rsidRDefault="00B164C4" w:rsidP="00B03066">
      <w:pPr>
        <w:spacing w:after="0" w:line="240" w:lineRule="auto"/>
        <w:rPr>
          <w:rFonts w:asciiTheme="majorHAnsi" w:hAnsiTheme="majorHAnsi"/>
          <w:sz w:val="24"/>
          <w:szCs w:val="24"/>
        </w:rPr>
      </w:pPr>
    </w:p>
    <w:p w:rsidR="004D7867" w:rsidRPr="00AD7202" w:rsidRDefault="00441C76" w:rsidP="00B03066">
      <w:pPr>
        <w:spacing w:after="0" w:line="240" w:lineRule="auto"/>
        <w:rPr>
          <w:rFonts w:asciiTheme="majorHAnsi" w:hAnsiTheme="majorHAnsi"/>
          <w:b/>
          <w:sz w:val="24"/>
          <w:szCs w:val="24"/>
        </w:rPr>
      </w:pPr>
      <w:r w:rsidRPr="00AD7202">
        <w:rPr>
          <w:rFonts w:asciiTheme="majorHAnsi" w:hAnsiTheme="majorHAnsi"/>
          <w:b/>
          <w:sz w:val="28"/>
          <w:szCs w:val="28"/>
        </w:rPr>
        <w:t>Guests:</w:t>
      </w:r>
      <w:r w:rsidRPr="00AD7202">
        <w:rPr>
          <w:rFonts w:asciiTheme="majorHAnsi" w:hAnsiTheme="majorHAnsi"/>
          <w:b/>
          <w:sz w:val="24"/>
          <w:szCs w:val="24"/>
        </w:rPr>
        <w:t xml:space="preserve">  </w:t>
      </w:r>
      <w:r w:rsidR="00975637" w:rsidRPr="00AD7202">
        <w:rPr>
          <w:rFonts w:asciiTheme="majorHAnsi" w:hAnsiTheme="majorHAnsi"/>
          <w:sz w:val="24"/>
          <w:szCs w:val="24"/>
        </w:rPr>
        <w:t>Faye</w:t>
      </w:r>
      <w:r w:rsidR="00FD3F2E" w:rsidRPr="00AD7202">
        <w:rPr>
          <w:rFonts w:asciiTheme="majorHAnsi" w:hAnsiTheme="majorHAnsi"/>
          <w:sz w:val="24"/>
          <w:szCs w:val="24"/>
        </w:rPr>
        <w:t xml:space="preserve"> </w:t>
      </w:r>
      <w:proofErr w:type="spellStart"/>
      <w:r w:rsidR="00FD3F2E" w:rsidRPr="00AD7202">
        <w:rPr>
          <w:rFonts w:asciiTheme="majorHAnsi" w:hAnsiTheme="majorHAnsi"/>
          <w:sz w:val="24"/>
          <w:szCs w:val="24"/>
        </w:rPr>
        <w:t>Missar</w:t>
      </w:r>
      <w:proofErr w:type="spellEnd"/>
      <w:r w:rsidR="006679C8">
        <w:rPr>
          <w:rFonts w:asciiTheme="majorHAnsi" w:hAnsiTheme="majorHAnsi"/>
          <w:sz w:val="24"/>
          <w:szCs w:val="24"/>
        </w:rPr>
        <w:t xml:space="preserve">, </w:t>
      </w:r>
      <w:r w:rsidR="00134CE5">
        <w:rPr>
          <w:rFonts w:asciiTheme="majorHAnsi" w:hAnsiTheme="majorHAnsi"/>
          <w:sz w:val="24"/>
          <w:szCs w:val="24"/>
        </w:rPr>
        <w:t xml:space="preserve">Heather </w:t>
      </w:r>
      <w:proofErr w:type="spellStart"/>
      <w:r w:rsidR="00134CE5">
        <w:rPr>
          <w:rFonts w:asciiTheme="majorHAnsi" w:hAnsiTheme="majorHAnsi"/>
          <w:sz w:val="24"/>
          <w:szCs w:val="24"/>
        </w:rPr>
        <w:t>Shobe</w:t>
      </w:r>
      <w:proofErr w:type="spellEnd"/>
      <w:r w:rsidR="00134CE5">
        <w:rPr>
          <w:rFonts w:asciiTheme="majorHAnsi" w:hAnsiTheme="majorHAnsi"/>
          <w:sz w:val="24"/>
          <w:szCs w:val="24"/>
        </w:rPr>
        <w:t xml:space="preserve">, </w:t>
      </w:r>
      <w:proofErr w:type="gramStart"/>
      <w:r w:rsidR="00134CE5">
        <w:rPr>
          <w:rFonts w:asciiTheme="majorHAnsi" w:hAnsiTheme="majorHAnsi"/>
          <w:sz w:val="24"/>
          <w:szCs w:val="24"/>
        </w:rPr>
        <w:t>Anna ,</w:t>
      </w:r>
      <w:proofErr w:type="gramEnd"/>
      <w:r w:rsidR="00134CE5">
        <w:rPr>
          <w:rFonts w:asciiTheme="majorHAnsi" w:hAnsiTheme="majorHAnsi"/>
          <w:sz w:val="24"/>
          <w:szCs w:val="24"/>
        </w:rPr>
        <w:t xml:space="preserve"> Edna Cox, </w:t>
      </w:r>
      <w:r w:rsidR="006679C8">
        <w:rPr>
          <w:rFonts w:asciiTheme="majorHAnsi" w:hAnsiTheme="majorHAnsi"/>
          <w:sz w:val="24"/>
          <w:szCs w:val="24"/>
        </w:rPr>
        <w:t>Katherin</w:t>
      </w:r>
      <w:r w:rsidR="00134CE5">
        <w:rPr>
          <w:rFonts w:asciiTheme="majorHAnsi" w:hAnsiTheme="majorHAnsi"/>
          <w:sz w:val="24"/>
          <w:szCs w:val="24"/>
        </w:rPr>
        <w:t>e</w:t>
      </w:r>
      <w:r w:rsidR="006679C8">
        <w:rPr>
          <w:rFonts w:asciiTheme="majorHAnsi" w:hAnsiTheme="majorHAnsi"/>
          <w:sz w:val="24"/>
          <w:szCs w:val="24"/>
        </w:rPr>
        <w:t xml:space="preserve"> Kilpatrick, D</w:t>
      </w:r>
      <w:r w:rsidR="00134CE5">
        <w:rPr>
          <w:rFonts w:asciiTheme="majorHAnsi" w:hAnsiTheme="majorHAnsi"/>
          <w:sz w:val="24"/>
          <w:szCs w:val="24"/>
        </w:rPr>
        <w:t xml:space="preserve">r. </w:t>
      </w:r>
      <w:r w:rsidR="00A63F10">
        <w:rPr>
          <w:rFonts w:asciiTheme="majorHAnsi" w:hAnsiTheme="majorHAnsi"/>
          <w:sz w:val="24"/>
          <w:szCs w:val="24"/>
        </w:rPr>
        <w:t>Sean</w:t>
      </w:r>
      <w:r w:rsidR="00215AD6">
        <w:rPr>
          <w:rFonts w:asciiTheme="majorHAnsi" w:hAnsiTheme="majorHAnsi"/>
          <w:sz w:val="24"/>
          <w:szCs w:val="24"/>
        </w:rPr>
        <w:t xml:space="preserve"> </w:t>
      </w:r>
      <w:proofErr w:type="spellStart"/>
      <w:r w:rsidR="00215AD6">
        <w:rPr>
          <w:rFonts w:asciiTheme="majorHAnsi" w:hAnsiTheme="majorHAnsi"/>
          <w:sz w:val="24"/>
          <w:szCs w:val="24"/>
        </w:rPr>
        <w:t>Wachtel</w:t>
      </w:r>
      <w:proofErr w:type="spellEnd"/>
    </w:p>
    <w:p w:rsidR="00441C76" w:rsidRPr="00AD7202" w:rsidRDefault="00441C76" w:rsidP="00B03066">
      <w:pPr>
        <w:spacing w:after="0" w:line="240" w:lineRule="auto"/>
        <w:rPr>
          <w:rFonts w:asciiTheme="majorHAnsi" w:hAnsiTheme="majorHAnsi"/>
          <w:b/>
          <w:sz w:val="28"/>
          <w:szCs w:val="28"/>
        </w:rPr>
      </w:pPr>
    </w:p>
    <w:p w:rsidR="00733A3F" w:rsidRPr="00AD7202" w:rsidRDefault="00733A3F" w:rsidP="00B03066">
      <w:pPr>
        <w:spacing w:after="0" w:line="240" w:lineRule="auto"/>
        <w:rPr>
          <w:rFonts w:asciiTheme="majorHAnsi" w:hAnsiTheme="majorHAnsi"/>
          <w:sz w:val="24"/>
          <w:szCs w:val="24"/>
        </w:rPr>
      </w:pPr>
      <w:r w:rsidRPr="00AD7202">
        <w:rPr>
          <w:rFonts w:asciiTheme="majorHAnsi" w:hAnsiTheme="majorHAnsi"/>
          <w:b/>
          <w:sz w:val="28"/>
          <w:szCs w:val="28"/>
        </w:rPr>
        <w:t>Regrets</w:t>
      </w:r>
      <w:r w:rsidRPr="00AD7202">
        <w:rPr>
          <w:rFonts w:asciiTheme="majorHAnsi" w:hAnsiTheme="majorHAnsi"/>
          <w:sz w:val="28"/>
          <w:szCs w:val="28"/>
        </w:rPr>
        <w:t>:</w:t>
      </w:r>
      <w:r w:rsidR="009059AC" w:rsidRPr="00AD7202">
        <w:rPr>
          <w:rFonts w:asciiTheme="majorHAnsi" w:hAnsiTheme="majorHAnsi"/>
          <w:sz w:val="24"/>
          <w:szCs w:val="24"/>
        </w:rPr>
        <w:t xml:space="preserve"> </w:t>
      </w:r>
      <w:r w:rsidR="00ED59BA" w:rsidRPr="00AD7202">
        <w:rPr>
          <w:rFonts w:asciiTheme="majorHAnsi" w:hAnsiTheme="majorHAnsi"/>
          <w:sz w:val="24"/>
          <w:szCs w:val="24"/>
        </w:rPr>
        <w:t xml:space="preserve"> </w:t>
      </w:r>
      <w:r w:rsidR="00B164C4" w:rsidRPr="00AD7202">
        <w:rPr>
          <w:rFonts w:asciiTheme="majorHAnsi" w:hAnsiTheme="majorHAnsi"/>
          <w:sz w:val="24"/>
          <w:szCs w:val="24"/>
        </w:rPr>
        <w:t>Josie Osborn</w:t>
      </w:r>
      <w:r w:rsidR="00303FD1">
        <w:rPr>
          <w:rFonts w:asciiTheme="majorHAnsi" w:hAnsiTheme="majorHAnsi"/>
          <w:sz w:val="24"/>
          <w:szCs w:val="24"/>
        </w:rPr>
        <w:t>e,</w:t>
      </w:r>
      <w:r w:rsidR="00303FD1">
        <w:rPr>
          <w:rFonts w:ascii="Tahoma" w:eastAsia="Times New Roman" w:hAnsi="Tahoma" w:cs="Tahoma"/>
          <w:color w:val="000000"/>
        </w:rPr>
        <w:t xml:space="preserve"> </w:t>
      </w:r>
      <w:r w:rsidR="00303FD1" w:rsidRPr="00AD7202">
        <w:rPr>
          <w:rFonts w:asciiTheme="majorHAnsi" w:hAnsiTheme="majorHAnsi"/>
          <w:sz w:val="24"/>
          <w:szCs w:val="24"/>
        </w:rPr>
        <w:t>Craig Summers,</w:t>
      </w:r>
      <w:r w:rsidR="00303FD1" w:rsidRPr="00303FD1">
        <w:rPr>
          <w:rFonts w:asciiTheme="majorHAnsi" w:hAnsiTheme="majorHAnsi"/>
          <w:sz w:val="24"/>
          <w:szCs w:val="24"/>
        </w:rPr>
        <w:t xml:space="preserve"> </w:t>
      </w:r>
      <w:r w:rsidR="00303FD1" w:rsidRPr="00AD7202">
        <w:rPr>
          <w:rFonts w:asciiTheme="majorHAnsi" w:hAnsiTheme="majorHAnsi"/>
          <w:sz w:val="24"/>
          <w:szCs w:val="24"/>
        </w:rPr>
        <w:t>Ellen Brown</w:t>
      </w:r>
      <w:r w:rsidR="00303FD1">
        <w:rPr>
          <w:rFonts w:asciiTheme="majorHAnsi" w:hAnsiTheme="majorHAnsi"/>
          <w:sz w:val="24"/>
          <w:szCs w:val="24"/>
        </w:rPr>
        <w:t>,</w:t>
      </w:r>
      <w:r w:rsidR="00303FD1">
        <w:rPr>
          <w:rFonts w:ascii="Tahoma" w:eastAsia="Times New Roman" w:hAnsi="Tahoma" w:cs="Tahoma"/>
          <w:color w:val="000000"/>
        </w:rPr>
        <w:t xml:space="preserve"> </w:t>
      </w:r>
      <w:r w:rsidR="00303FD1" w:rsidRPr="00AD7202">
        <w:rPr>
          <w:rFonts w:asciiTheme="majorHAnsi" w:hAnsiTheme="majorHAnsi"/>
          <w:sz w:val="24"/>
          <w:szCs w:val="24"/>
        </w:rPr>
        <w:t>Jess McConnell</w:t>
      </w:r>
      <w:r w:rsidR="006679C8">
        <w:rPr>
          <w:rFonts w:asciiTheme="majorHAnsi" w:hAnsiTheme="majorHAnsi"/>
          <w:sz w:val="24"/>
          <w:szCs w:val="24"/>
        </w:rPr>
        <w:t xml:space="preserve">, </w:t>
      </w:r>
      <w:r w:rsidR="006679C8" w:rsidRPr="00AD7202">
        <w:rPr>
          <w:rFonts w:asciiTheme="majorHAnsi" w:hAnsiTheme="majorHAnsi"/>
          <w:sz w:val="24"/>
          <w:szCs w:val="24"/>
        </w:rPr>
        <w:t>Rebecca Hurwitz</w:t>
      </w:r>
      <w:r w:rsidR="00134CE5">
        <w:rPr>
          <w:rFonts w:asciiTheme="majorHAnsi" w:hAnsiTheme="majorHAnsi"/>
          <w:sz w:val="24"/>
          <w:szCs w:val="24"/>
        </w:rPr>
        <w:t>. Esther Pace.</w:t>
      </w:r>
    </w:p>
    <w:p w:rsidR="00733A3F" w:rsidRPr="00AD7202" w:rsidRDefault="00733A3F" w:rsidP="00B03066">
      <w:pPr>
        <w:spacing w:after="0" w:line="240" w:lineRule="auto"/>
        <w:rPr>
          <w:rFonts w:asciiTheme="majorHAnsi" w:hAnsiTheme="majorHAnsi"/>
          <w:b/>
          <w:sz w:val="24"/>
          <w:szCs w:val="24"/>
        </w:rPr>
      </w:pPr>
    </w:p>
    <w:p w:rsidR="005E3658" w:rsidRPr="00AD7202" w:rsidRDefault="005E3658" w:rsidP="00B03066">
      <w:pPr>
        <w:spacing w:after="0" w:line="240" w:lineRule="auto"/>
        <w:rPr>
          <w:rFonts w:asciiTheme="majorHAnsi" w:hAnsiTheme="majorHAnsi"/>
          <w:b/>
          <w:sz w:val="24"/>
          <w:szCs w:val="24"/>
        </w:rPr>
      </w:pPr>
    </w:p>
    <w:p w:rsidR="007E5B2D" w:rsidRPr="00AD7202" w:rsidRDefault="0001601A" w:rsidP="00B03066">
      <w:pPr>
        <w:pStyle w:val="NoSpacing"/>
        <w:ind w:right="162"/>
        <w:rPr>
          <w:rFonts w:asciiTheme="majorHAnsi" w:hAnsiTheme="majorHAnsi"/>
          <w:b/>
          <w:sz w:val="28"/>
          <w:szCs w:val="28"/>
          <w:u w:val="single"/>
        </w:rPr>
      </w:pPr>
      <w:r w:rsidRPr="00AD7202">
        <w:rPr>
          <w:rFonts w:asciiTheme="majorHAnsi" w:hAnsiTheme="majorHAnsi"/>
          <w:b/>
          <w:sz w:val="28"/>
          <w:szCs w:val="28"/>
        </w:rPr>
        <w:t>1</w:t>
      </w:r>
      <w:r w:rsidR="007E5B2D" w:rsidRPr="00AD7202">
        <w:rPr>
          <w:rFonts w:asciiTheme="majorHAnsi" w:hAnsiTheme="majorHAnsi"/>
          <w:b/>
          <w:sz w:val="28"/>
          <w:szCs w:val="28"/>
        </w:rPr>
        <w:t>.</w:t>
      </w:r>
      <w:r w:rsidR="007E5B2D" w:rsidRPr="00AD7202">
        <w:rPr>
          <w:rFonts w:asciiTheme="majorHAnsi" w:hAnsiTheme="majorHAnsi"/>
          <w:b/>
          <w:sz w:val="28"/>
          <w:szCs w:val="28"/>
        </w:rPr>
        <w:tab/>
        <w:t>CALL TO ORDER</w:t>
      </w:r>
    </w:p>
    <w:p w:rsidR="007E5B2D" w:rsidRPr="00AD7202" w:rsidRDefault="009059AC" w:rsidP="00B03066">
      <w:pPr>
        <w:pStyle w:val="NoSpacing"/>
        <w:ind w:right="162"/>
        <w:rPr>
          <w:rFonts w:asciiTheme="majorHAnsi" w:hAnsiTheme="majorHAnsi"/>
          <w:sz w:val="24"/>
          <w:szCs w:val="24"/>
        </w:rPr>
      </w:pPr>
      <w:r w:rsidRPr="00AD7202">
        <w:rPr>
          <w:rFonts w:asciiTheme="majorHAnsi" w:hAnsiTheme="majorHAnsi"/>
          <w:sz w:val="24"/>
          <w:szCs w:val="24"/>
        </w:rPr>
        <w:t xml:space="preserve">The </w:t>
      </w:r>
      <w:r w:rsidR="00441C76" w:rsidRPr="00AD7202">
        <w:rPr>
          <w:rFonts w:asciiTheme="majorHAnsi" w:hAnsiTheme="majorHAnsi"/>
          <w:sz w:val="24"/>
          <w:szCs w:val="24"/>
        </w:rPr>
        <w:t xml:space="preserve">Chairperson </w:t>
      </w:r>
      <w:r w:rsidR="00A10077" w:rsidRPr="00AD7202">
        <w:rPr>
          <w:rFonts w:asciiTheme="majorHAnsi" w:hAnsiTheme="majorHAnsi"/>
          <w:sz w:val="24"/>
          <w:szCs w:val="24"/>
        </w:rPr>
        <w:t>ca</w:t>
      </w:r>
      <w:r w:rsidR="008D253B" w:rsidRPr="00AD7202">
        <w:rPr>
          <w:rFonts w:asciiTheme="majorHAnsi" w:hAnsiTheme="majorHAnsi"/>
          <w:sz w:val="24"/>
          <w:szCs w:val="24"/>
        </w:rPr>
        <w:t xml:space="preserve">lled the meeting to order at </w:t>
      </w:r>
      <w:r w:rsidR="00D85181" w:rsidRPr="00AD7202">
        <w:rPr>
          <w:rFonts w:asciiTheme="majorHAnsi" w:hAnsiTheme="majorHAnsi"/>
          <w:sz w:val="24"/>
          <w:szCs w:val="24"/>
        </w:rPr>
        <w:t>10</w:t>
      </w:r>
      <w:r w:rsidR="00CF3158" w:rsidRPr="00AD7202">
        <w:rPr>
          <w:rFonts w:asciiTheme="majorHAnsi" w:hAnsiTheme="majorHAnsi"/>
          <w:sz w:val="24"/>
          <w:szCs w:val="24"/>
        </w:rPr>
        <w:t>:</w:t>
      </w:r>
      <w:r w:rsidR="00D85181" w:rsidRPr="00AD7202">
        <w:rPr>
          <w:rFonts w:asciiTheme="majorHAnsi" w:hAnsiTheme="majorHAnsi"/>
          <w:sz w:val="24"/>
          <w:szCs w:val="24"/>
        </w:rPr>
        <w:t>0</w:t>
      </w:r>
      <w:r w:rsidR="006679C8">
        <w:rPr>
          <w:rFonts w:asciiTheme="majorHAnsi" w:hAnsiTheme="majorHAnsi"/>
          <w:sz w:val="24"/>
          <w:szCs w:val="24"/>
        </w:rPr>
        <w:t>7</w:t>
      </w:r>
      <w:r w:rsidR="00CA5ED8" w:rsidRPr="00AD7202">
        <w:rPr>
          <w:rFonts w:asciiTheme="majorHAnsi" w:hAnsiTheme="majorHAnsi"/>
          <w:sz w:val="24"/>
          <w:szCs w:val="24"/>
        </w:rPr>
        <w:t xml:space="preserve"> </w:t>
      </w:r>
      <w:r w:rsidRPr="00AD7202">
        <w:rPr>
          <w:rFonts w:asciiTheme="majorHAnsi" w:hAnsiTheme="majorHAnsi"/>
          <w:sz w:val="24"/>
          <w:szCs w:val="24"/>
        </w:rPr>
        <w:t>am.</w:t>
      </w:r>
    </w:p>
    <w:p w:rsidR="00134CE5" w:rsidRDefault="008D253B" w:rsidP="00B03066">
      <w:pPr>
        <w:spacing w:after="0" w:line="240" w:lineRule="auto"/>
        <w:rPr>
          <w:rFonts w:asciiTheme="majorHAnsi" w:hAnsiTheme="majorHAnsi"/>
          <w:sz w:val="24"/>
          <w:szCs w:val="24"/>
        </w:rPr>
      </w:pPr>
      <w:r w:rsidRPr="00AD7202">
        <w:rPr>
          <w:rFonts w:asciiTheme="majorHAnsi" w:hAnsiTheme="majorHAnsi"/>
          <w:sz w:val="24"/>
          <w:szCs w:val="24"/>
        </w:rPr>
        <w:t xml:space="preserve">The </w:t>
      </w:r>
      <w:r w:rsidR="00441C76" w:rsidRPr="00AD7202">
        <w:rPr>
          <w:rFonts w:asciiTheme="majorHAnsi" w:hAnsiTheme="majorHAnsi"/>
          <w:sz w:val="24"/>
          <w:szCs w:val="24"/>
        </w:rPr>
        <w:t xml:space="preserve">Chairperson </w:t>
      </w:r>
      <w:r w:rsidRPr="00AD7202">
        <w:rPr>
          <w:rFonts w:asciiTheme="majorHAnsi" w:hAnsiTheme="majorHAnsi"/>
          <w:sz w:val="24"/>
          <w:szCs w:val="24"/>
        </w:rPr>
        <w:t xml:space="preserve">acknowledged we are on the traditional territories of the Hupacasath and Tseshaht First Nations. </w:t>
      </w:r>
    </w:p>
    <w:p w:rsidR="008D253B" w:rsidRPr="00AD7202" w:rsidRDefault="006679C8" w:rsidP="00B03066">
      <w:pPr>
        <w:spacing w:after="0" w:line="240" w:lineRule="auto"/>
        <w:rPr>
          <w:rFonts w:asciiTheme="majorHAnsi" w:hAnsiTheme="majorHAnsi"/>
          <w:sz w:val="24"/>
          <w:szCs w:val="24"/>
        </w:rPr>
      </w:pPr>
      <w:r>
        <w:rPr>
          <w:rFonts w:asciiTheme="majorHAnsi" w:hAnsiTheme="majorHAnsi"/>
          <w:sz w:val="24"/>
          <w:szCs w:val="24"/>
        </w:rPr>
        <w:t>Introduction</w:t>
      </w:r>
      <w:r w:rsidR="00134CE5">
        <w:rPr>
          <w:rFonts w:asciiTheme="majorHAnsi" w:hAnsiTheme="majorHAnsi"/>
          <w:sz w:val="24"/>
          <w:szCs w:val="24"/>
        </w:rPr>
        <w:t>s were conducted around the table.</w:t>
      </w:r>
    </w:p>
    <w:p w:rsidR="0099360A" w:rsidRPr="00AD7202" w:rsidRDefault="0099360A" w:rsidP="00B03066">
      <w:pPr>
        <w:pStyle w:val="NoSpacing"/>
        <w:ind w:right="162"/>
        <w:rPr>
          <w:rFonts w:asciiTheme="majorHAnsi" w:hAnsiTheme="majorHAnsi"/>
          <w:sz w:val="24"/>
          <w:szCs w:val="24"/>
        </w:rPr>
      </w:pPr>
    </w:p>
    <w:p w:rsidR="009F271E" w:rsidRPr="00AD7202" w:rsidRDefault="005E3658" w:rsidP="00B03066">
      <w:pPr>
        <w:pStyle w:val="NoSpacing"/>
        <w:tabs>
          <w:tab w:val="left" w:pos="720"/>
        </w:tabs>
        <w:rPr>
          <w:rFonts w:asciiTheme="majorHAnsi" w:hAnsiTheme="majorHAnsi"/>
          <w:b/>
          <w:sz w:val="28"/>
          <w:szCs w:val="28"/>
        </w:rPr>
      </w:pPr>
      <w:r w:rsidRPr="00AD7202">
        <w:rPr>
          <w:rFonts w:asciiTheme="majorHAnsi" w:hAnsiTheme="majorHAnsi"/>
          <w:b/>
          <w:sz w:val="28"/>
          <w:szCs w:val="28"/>
        </w:rPr>
        <w:t>2</w:t>
      </w:r>
      <w:r w:rsidR="009F271E" w:rsidRPr="00AD7202">
        <w:rPr>
          <w:rFonts w:asciiTheme="majorHAnsi" w:hAnsiTheme="majorHAnsi"/>
          <w:b/>
          <w:sz w:val="28"/>
          <w:szCs w:val="28"/>
        </w:rPr>
        <w:t>.</w:t>
      </w:r>
      <w:r w:rsidR="009F271E" w:rsidRPr="00AD7202">
        <w:rPr>
          <w:rFonts w:asciiTheme="majorHAnsi" w:hAnsiTheme="majorHAnsi"/>
          <w:b/>
          <w:sz w:val="28"/>
          <w:szCs w:val="28"/>
        </w:rPr>
        <w:tab/>
      </w:r>
      <w:r w:rsidR="0029465F" w:rsidRPr="00AD7202">
        <w:rPr>
          <w:rFonts w:asciiTheme="majorHAnsi" w:hAnsiTheme="majorHAnsi"/>
          <w:b/>
          <w:sz w:val="28"/>
          <w:szCs w:val="28"/>
        </w:rPr>
        <w:t>REVIEW OF AGENDA &amp; MINUTES</w:t>
      </w:r>
    </w:p>
    <w:p w:rsidR="008D253B" w:rsidRPr="00AD7202" w:rsidRDefault="007361D5" w:rsidP="00B03066">
      <w:pPr>
        <w:pStyle w:val="NoSpacing"/>
        <w:ind w:right="162"/>
        <w:rPr>
          <w:rFonts w:asciiTheme="majorHAnsi" w:hAnsiTheme="majorHAnsi"/>
          <w:sz w:val="24"/>
          <w:szCs w:val="24"/>
        </w:rPr>
      </w:pPr>
      <w:r w:rsidRPr="00AD7202">
        <w:rPr>
          <w:rFonts w:asciiTheme="majorHAnsi" w:hAnsiTheme="majorHAnsi"/>
          <w:sz w:val="24"/>
          <w:szCs w:val="24"/>
        </w:rPr>
        <w:t xml:space="preserve">The Agenda and the </w:t>
      </w:r>
      <w:r w:rsidR="008D253B" w:rsidRPr="00AD7202">
        <w:rPr>
          <w:rFonts w:asciiTheme="majorHAnsi" w:hAnsiTheme="majorHAnsi"/>
          <w:sz w:val="24"/>
          <w:szCs w:val="24"/>
        </w:rPr>
        <w:t xml:space="preserve">Minutes of </w:t>
      </w:r>
      <w:r w:rsidR="00B164C4" w:rsidRPr="00AD7202">
        <w:rPr>
          <w:rFonts w:asciiTheme="majorHAnsi" w:hAnsiTheme="majorHAnsi"/>
          <w:sz w:val="24"/>
          <w:szCs w:val="24"/>
        </w:rPr>
        <w:t>July 15</w:t>
      </w:r>
      <w:r w:rsidR="00D85181" w:rsidRPr="00AD7202">
        <w:rPr>
          <w:rFonts w:asciiTheme="majorHAnsi" w:hAnsiTheme="majorHAnsi"/>
          <w:sz w:val="24"/>
          <w:szCs w:val="24"/>
          <w:vertAlign w:val="superscript"/>
        </w:rPr>
        <w:t>th</w:t>
      </w:r>
      <w:r w:rsidR="00A675C0" w:rsidRPr="00AD7202">
        <w:rPr>
          <w:rFonts w:asciiTheme="majorHAnsi" w:hAnsiTheme="majorHAnsi"/>
          <w:sz w:val="24"/>
          <w:szCs w:val="24"/>
        </w:rPr>
        <w:t>, 2015</w:t>
      </w:r>
      <w:r w:rsidR="008D253B" w:rsidRPr="00AD7202">
        <w:rPr>
          <w:rFonts w:asciiTheme="majorHAnsi" w:hAnsiTheme="majorHAnsi"/>
          <w:sz w:val="24"/>
          <w:szCs w:val="24"/>
        </w:rPr>
        <w:t xml:space="preserve"> </w:t>
      </w:r>
      <w:r w:rsidR="001D119E" w:rsidRPr="00AD7202">
        <w:rPr>
          <w:rFonts w:asciiTheme="majorHAnsi" w:hAnsiTheme="majorHAnsi"/>
          <w:sz w:val="24"/>
          <w:szCs w:val="24"/>
        </w:rPr>
        <w:t xml:space="preserve">ACHN </w:t>
      </w:r>
      <w:r w:rsidR="008D253B" w:rsidRPr="00AD7202">
        <w:rPr>
          <w:rFonts w:asciiTheme="majorHAnsi" w:hAnsiTheme="majorHAnsi"/>
          <w:sz w:val="24"/>
          <w:szCs w:val="24"/>
        </w:rPr>
        <w:t>meeting were approved.</w:t>
      </w:r>
    </w:p>
    <w:p w:rsidR="009C1F27" w:rsidRPr="00AD7202" w:rsidRDefault="009C1F27" w:rsidP="00B03066">
      <w:pPr>
        <w:pStyle w:val="NoSpacing"/>
        <w:ind w:right="162"/>
        <w:rPr>
          <w:rFonts w:asciiTheme="majorHAnsi" w:hAnsiTheme="majorHAnsi"/>
          <w:b/>
          <w:sz w:val="28"/>
          <w:szCs w:val="28"/>
        </w:rPr>
      </w:pPr>
    </w:p>
    <w:p w:rsidR="00D422D2" w:rsidRPr="00AD7202" w:rsidRDefault="005E3658" w:rsidP="00B03066">
      <w:pPr>
        <w:pStyle w:val="NoSpacing"/>
        <w:ind w:right="162"/>
        <w:rPr>
          <w:rFonts w:asciiTheme="majorHAnsi" w:hAnsiTheme="majorHAnsi"/>
          <w:b/>
          <w:sz w:val="28"/>
          <w:szCs w:val="28"/>
          <w:u w:val="single"/>
        </w:rPr>
      </w:pPr>
      <w:r w:rsidRPr="00AD7202">
        <w:rPr>
          <w:rFonts w:asciiTheme="majorHAnsi" w:hAnsiTheme="majorHAnsi"/>
          <w:b/>
          <w:sz w:val="28"/>
          <w:szCs w:val="28"/>
        </w:rPr>
        <w:t>3</w:t>
      </w:r>
      <w:r w:rsidR="00D422D2" w:rsidRPr="00AD7202">
        <w:rPr>
          <w:rFonts w:asciiTheme="majorHAnsi" w:hAnsiTheme="majorHAnsi"/>
          <w:b/>
          <w:sz w:val="28"/>
          <w:szCs w:val="28"/>
        </w:rPr>
        <w:t>.</w:t>
      </w:r>
      <w:r w:rsidR="00D422D2" w:rsidRPr="00AD7202">
        <w:rPr>
          <w:rFonts w:asciiTheme="majorHAnsi" w:hAnsiTheme="majorHAnsi"/>
          <w:b/>
          <w:sz w:val="28"/>
          <w:szCs w:val="28"/>
        </w:rPr>
        <w:tab/>
      </w:r>
      <w:r w:rsidR="008D253B" w:rsidRPr="00AD7202">
        <w:rPr>
          <w:rFonts w:asciiTheme="majorHAnsi" w:hAnsiTheme="majorHAnsi"/>
          <w:b/>
          <w:sz w:val="28"/>
          <w:szCs w:val="28"/>
        </w:rPr>
        <w:t>COORDINATOR REPORT</w:t>
      </w:r>
    </w:p>
    <w:p w:rsidR="008D253B" w:rsidRPr="00AD7202" w:rsidRDefault="008D253B" w:rsidP="00B03066">
      <w:pPr>
        <w:pStyle w:val="NoSpacing"/>
        <w:ind w:right="162"/>
        <w:rPr>
          <w:rFonts w:asciiTheme="majorHAnsi" w:hAnsiTheme="majorHAnsi"/>
          <w:sz w:val="24"/>
          <w:szCs w:val="24"/>
        </w:rPr>
      </w:pPr>
    </w:p>
    <w:p w:rsidR="008A6CA8" w:rsidRPr="00AD7202" w:rsidRDefault="0048526A" w:rsidP="00B03066">
      <w:pPr>
        <w:pStyle w:val="NoSpacing"/>
        <w:ind w:right="162"/>
        <w:rPr>
          <w:rFonts w:asciiTheme="majorHAnsi" w:hAnsiTheme="majorHAnsi"/>
          <w:sz w:val="24"/>
          <w:szCs w:val="24"/>
          <w:u w:val="single"/>
        </w:rPr>
      </w:pPr>
      <w:r w:rsidRPr="00AD7202">
        <w:rPr>
          <w:rFonts w:asciiTheme="majorHAnsi" w:hAnsiTheme="majorHAnsi"/>
          <w:sz w:val="24"/>
          <w:szCs w:val="24"/>
          <w:u w:val="single"/>
        </w:rPr>
        <w:t xml:space="preserve">Review of the Coordinator </w:t>
      </w:r>
      <w:r w:rsidR="008A6CA8" w:rsidRPr="00AD7202">
        <w:rPr>
          <w:rFonts w:asciiTheme="majorHAnsi" w:hAnsiTheme="majorHAnsi"/>
          <w:sz w:val="24"/>
          <w:szCs w:val="24"/>
          <w:u w:val="single"/>
        </w:rPr>
        <w:t>R</w:t>
      </w:r>
      <w:r w:rsidR="00975637" w:rsidRPr="00AD7202">
        <w:rPr>
          <w:rFonts w:asciiTheme="majorHAnsi" w:hAnsiTheme="majorHAnsi"/>
          <w:sz w:val="24"/>
          <w:szCs w:val="24"/>
          <w:u w:val="single"/>
        </w:rPr>
        <w:t>eport</w:t>
      </w:r>
    </w:p>
    <w:p w:rsidR="00DB45CF" w:rsidRPr="00AD7202" w:rsidRDefault="002826C8" w:rsidP="00B03066">
      <w:pPr>
        <w:pStyle w:val="NoSpacing"/>
        <w:ind w:right="162"/>
        <w:rPr>
          <w:rFonts w:asciiTheme="majorHAnsi" w:hAnsiTheme="majorHAnsi"/>
          <w:sz w:val="24"/>
          <w:szCs w:val="24"/>
        </w:rPr>
      </w:pPr>
      <w:r w:rsidRPr="00AD7202">
        <w:rPr>
          <w:rFonts w:asciiTheme="majorHAnsi" w:hAnsiTheme="majorHAnsi"/>
          <w:sz w:val="24"/>
          <w:szCs w:val="24"/>
        </w:rPr>
        <w:t>TOP reviewed the Monthly reporting spreadsheet.</w:t>
      </w:r>
    </w:p>
    <w:p w:rsidR="008A6CA8" w:rsidRPr="00AD7202" w:rsidRDefault="008A6CA8" w:rsidP="00B03066">
      <w:pPr>
        <w:pStyle w:val="NoSpacing"/>
        <w:ind w:right="162"/>
        <w:rPr>
          <w:rFonts w:asciiTheme="majorHAnsi" w:hAnsiTheme="majorHAnsi"/>
          <w:sz w:val="24"/>
          <w:szCs w:val="24"/>
        </w:rPr>
      </w:pPr>
    </w:p>
    <w:p w:rsidR="006679C8" w:rsidRDefault="006679C8" w:rsidP="00B03066">
      <w:pPr>
        <w:pStyle w:val="NoSpacing"/>
        <w:ind w:right="162"/>
        <w:rPr>
          <w:rFonts w:asciiTheme="majorHAnsi" w:hAnsiTheme="majorHAnsi"/>
          <w:sz w:val="24"/>
          <w:szCs w:val="24"/>
        </w:rPr>
      </w:pPr>
      <w:r>
        <w:rPr>
          <w:rFonts w:asciiTheme="majorHAnsi" w:hAnsiTheme="majorHAnsi"/>
          <w:sz w:val="24"/>
          <w:szCs w:val="24"/>
        </w:rPr>
        <w:t>I</w:t>
      </w:r>
      <w:r w:rsidR="00E669C7">
        <w:rPr>
          <w:rFonts w:asciiTheme="majorHAnsi" w:hAnsiTheme="majorHAnsi"/>
          <w:sz w:val="24"/>
          <w:szCs w:val="24"/>
        </w:rPr>
        <w:t xml:space="preserve">sland </w:t>
      </w:r>
      <w:r>
        <w:rPr>
          <w:rFonts w:asciiTheme="majorHAnsi" w:hAnsiTheme="majorHAnsi"/>
          <w:sz w:val="24"/>
          <w:szCs w:val="24"/>
        </w:rPr>
        <w:t>H</w:t>
      </w:r>
      <w:r w:rsidR="00E669C7">
        <w:rPr>
          <w:rFonts w:asciiTheme="majorHAnsi" w:hAnsiTheme="majorHAnsi"/>
          <w:sz w:val="24"/>
          <w:szCs w:val="24"/>
        </w:rPr>
        <w:t>ealth</w:t>
      </w:r>
      <w:r>
        <w:rPr>
          <w:rFonts w:asciiTheme="majorHAnsi" w:hAnsiTheme="majorHAnsi"/>
          <w:sz w:val="24"/>
          <w:szCs w:val="24"/>
        </w:rPr>
        <w:t xml:space="preserve"> Working Group </w:t>
      </w:r>
      <w:r w:rsidR="002A28B5">
        <w:rPr>
          <w:rFonts w:asciiTheme="majorHAnsi" w:hAnsiTheme="majorHAnsi"/>
          <w:sz w:val="24"/>
          <w:szCs w:val="24"/>
        </w:rPr>
        <w:t xml:space="preserve">time commitment </w:t>
      </w:r>
      <w:r w:rsidR="00134CE5">
        <w:rPr>
          <w:rFonts w:asciiTheme="majorHAnsi" w:hAnsiTheme="majorHAnsi"/>
          <w:sz w:val="24"/>
          <w:szCs w:val="24"/>
        </w:rPr>
        <w:t>has prove</w:t>
      </w:r>
      <w:r w:rsidR="00993464">
        <w:rPr>
          <w:rFonts w:asciiTheme="majorHAnsi" w:hAnsiTheme="majorHAnsi"/>
          <w:sz w:val="24"/>
          <w:szCs w:val="24"/>
        </w:rPr>
        <w:t>n</w:t>
      </w:r>
      <w:r w:rsidR="00134CE5">
        <w:rPr>
          <w:rFonts w:asciiTheme="majorHAnsi" w:hAnsiTheme="majorHAnsi"/>
          <w:sz w:val="24"/>
          <w:szCs w:val="24"/>
        </w:rPr>
        <w:t xml:space="preserve"> to be </w:t>
      </w:r>
      <w:r>
        <w:rPr>
          <w:rFonts w:asciiTheme="majorHAnsi" w:hAnsiTheme="majorHAnsi"/>
          <w:sz w:val="24"/>
          <w:szCs w:val="24"/>
        </w:rPr>
        <w:t>less than 4-5 hours a month, much less than anticipated, assisting in bringing community partners.</w:t>
      </w:r>
    </w:p>
    <w:p w:rsidR="00993464" w:rsidRDefault="00993464" w:rsidP="00B03066">
      <w:pPr>
        <w:pStyle w:val="NoSpacing"/>
        <w:ind w:right="162"/>
        <w:rPr>
          <w:rFonts w:asciiTheme="majorHAnsi" w:hAnsiTheme="majorHAnsi"/>
          <w:sz w:val="24"/>
          <w:szCs w:val="24"/>
        </w:rPr>
      </w:pPr>
    </w:p>
    <w:p w:rsidR="006679C8" w:rsidRDefault="002A28B5" w:rsidP="00B03066">
      <w:pPr>
        <w:pStyle w:val="NoSpacing"/>
        <w:ind w:right="162"/>
        <w:rPr>
          <w:rFonts w:asciiTheme="majorHAnsi" w:hAnsiTheme="majorHAnsi"/>
          <w:sz w:val="24"/>
          <w:szCs w:val="24"/>
        </w:rPr>
      </w:pPr>
      <w:r>
        <w:rPr>
          <w:rFonts w:asciiTheme="majorHAnsi" w:hAnsiTheme="majorHAnsi"/>
          <w:sz w:val="24"/>
          <w:szCs w:val="24"/>
        </w:rPr>
        <w:t>HN Coordinators</w:t>
      </w:r>
      <w:r w:rsidR="006679C8">
        <w:rPr>
          <w:rFonts w:asciiTheme="majorHAnsi" w:hAnsiTheme="majorHAnsi"/>
          <w:sz w:val="24"/>
          <w:szCs w:val="24"/>
        </w:rPr>
        <w:t xml:space="preserve"> </w:t>
      </w:r>
      <w:r>
        <w:rPr>
          <w:rFonts w:asciiTheme="majorHAnsi" w:hAnsiTheme="majorHAnsi"/>
          <w:sz w:val="24"/>
          <w:szCs w:val="24"/>
        </w:rPr>
        <w:t xml:space="preserve">met in </w:t>
      </w:r>
      <w:r w:rsidR="006679C8">
        <w:rPr>
          <w:rFonts w:asciiTheme="majorHAnsi" w:hAnsiTheme="majorHAnsi"/>
          <w:sz w:val="24"/>
          <w:szCs w:val="24"/>
        </w:rPr>
        <w:t xml:space="preserve">Campbell River </w:t>
      </w:r>
      <w:r>
        <w:rPr>
          <w:rFonts w:asciiTheme="majorHAnsi" w:hAnsiTheme="majorHAnsi"/>
          <w:sz w:val="24"/>
          <w:szCs w:val="24"/>
        </w:rPr>
        <w:t>in</w:t>
      </w:r>
      <w:r w:rsidRPr="002A28B5">
        <w:rPr>
          <w:rFonts w:asciiTheme="majorHAnsi" w:hAnsiTheme="majorHAnsi"/>
          <w:sz w:val="24"/>
          <w:szCs w:val="24"/>
        </w:rPr>
        <w:t xml:space="preserve"> </w:t>
      </w:r>
      <w:r>
        <w:rPr>
          <w:rFonts w:asciiTheme="majorHAnsi" w:hAnsiTheme="majorHAnsi"/>
          <w:sz w:val="24"/>
          <w:szCs w:val="24"/>
        </w:rPr>
        <w:t>June; July a meeting was held to discuss what</w:t>
      </w:r>
      <w:r w:rsidR="006679C8">
        <w:rPr>
          <w:rFonts w:asciiTheme="majorHAnsi" w:hAnsiTheme="majorHAnsi"/>
          <w:sz w:val="24"/>
          <w:szCs w:val="24"/>
        </w:rPr>
        <w:t xml:space="preserve"> </w:t>
      </w:r>
      <w:r w:rsidR="007B5B63">
        <w:rPr>
          <w:rFonts w:asciiTheme="majorHAnsi" w:hAnsiTheme="majorHAnsi"/>
          <w:sz w:val="24"/>
          <w:szCs w:val="24"/>
        </w:rPr>
        <w:t>training</w:t>
      </w:r>
      <w:r>
        <w:rPr>
          <w:rFonts w:asciiTheme="majorHAnsi" w:hAnsiTheme="majorHAnsi"/>
          <w:sz w:val="24"/>
          <w:szCs w:val="24"/>
        </w:rPr>
        <w:t xml:space="preserve"> would</w:t>
      </w:r>
      <w:r w:rsidR="007B5B63">
        <w:rPr>
          <w:rFonts w:asciiTheme="majorHAnsi" w:hAnsiTheme="majorHAnsi"/>
          <w:sz w:val="24"/>
          <w:szCs w:val="24"/>
        </w:rPr>
        <w:t xml:space="preserve"> benefit</w:t>
      </w:r>
      <w:r>
        <w:rPr>
          <w:rFonts w:asciiTheme="majorHAnsi" w:hAnsiTheme="majorHAnsi"/>
          <w:sz w:val="24"/>
          <w:szCs w:val="24"/>
        </w:rPr>
        <w:t xml:space="preserve"> the HN members</w:t>
      </w:r>
      <w:r w:rsidR="007B5B63">
        <w:rPr>
          <w:rFonts w:asciiTheme="majorHAnsi" w:hAnsiTheme="majorHAnsi"/>
          <w:sz w:val="24"/>
          <w:szCs w:val="24"/>
        </w:rPr>
        <w:t xml:space="preserve">, </w:t>
      </w:r>
      <w:r w:rsidR="00E669C7">
        <w:rPr>
          <w:rFonts w:asciiTheme="majorHAnsi" w:hAnsiTheme="majorHAnsi"/>
          <w:sz w:val="24"/>
          <w:szCs w:val="24"/>
        </w:rPr>
        <w:t xml:space="preserve">currently </w:t>
      </w:r>
      <w:r>
        <w:rPr>
          <w:rFonts w:asciiTheme="majorHAnsi" w:hAnsiTheme="majorHAnsi"/>
          <w:sz w:val="24"/>
          <w:szCs w:val="24"/>
        </w:rPr>
        <w:t>in the plan</w:t>
      </w:r>
      <w:r w:rsidR="00E669C7">
        <w:rPr>
          <w:rFonts w:asciiTheme="majorHAnsi" w:hAnsiTheme="majorHAnsi"/>
          <w:sz w:val="24"/>
          <w:szCs w:val="24"/>
        </w:rPr>
        <w:t>ning stages looking at p</w:t>
      </w:r>
      <w:r>
        <w:rPr>
          <w:rFonts w:asciiTheme="majorHAnsi" w:hAnsiTheme="majorHAnsi"/>
          <w:sz w:val="24"/>
          <w:szCs w:val="24"/>
        </w:rPr>
        <w:t>rovid</w:t>
      </w:r>
      <w:r w:rsidR="00E669C7">
        <w:rPr>
          <w:rFonts w:asciiTheme="majorHAnsi" w:hAnsiTheme="majorHAnsi"/>
          <w:sz w:val="24"/>
          <w:szCs w:val="24"/>
        </w:rPr>
        <w:t>ing</w:t>
      </w:r>
      <w:r>
        <w:rPr>
          <w:rFonts w:asciiTheme="majorHAnsi" w:hAnsiTheme="majorHAnsi"/>
          <w:sz w:val="24"/>
          <w:szCs w:val="24"/>
        </w:rPr>
        <w:t xml:space="preserve"> </w:t>
      </w:r>
      <w:r w:rsidR="007B5B63">
        <w:rPr>
          <w:rFonts w:asciiTheme="majorHAnsi" w:hAnsiTheme="majorHAnsi"/>
          <w:sz w:val="24"/>
          <w:szCs w:val="24"/>
        </w:rPr>
        <w:t>a workshop for community regional developers and planners</w:t>
      </w:r>
      <w:r w:rsidR="00E669C7">
        <w:rPr>
          <w:rFonts w:asciiTheme="majorHAnsi" w:hAnsiTheme="majorHAnsi"/>
          <w:sz w:val="24"/>
          <w:szCs w:val="24"/>
        </w:rPr>
        <w:t xml:space="preserve">.  A </w:t>
      </w:r>
      <w:r w:rsidR="007B5B63">
        <w:rPr>
          <w:rFonts w:asciiTheme="majorHAnsi" w:hAnsiTheme="majorHAnsi"/>
          <w:sz w:val="24"/>
          <w:szCs w:val="24"/>
        </w:rPr>
        <w:t>drop box</w:t>
      </w:r>
      <w:r>
        <w:rPr>
          <w:rFonts w:asciiTheme="majorHAnsi" w:hAnsiTheme="majorHAnsi"/>
          <w:sz w:val="24"/>
          <w:szCs w:val="24"/>
        </w:rPr>
        <w:t xml:space="preserve"> was created for all HN Coordinators</w:t>
      </w:r>
      <w:r w:rsidR="007B5B63">
        <w:rPr>
          <w:rFonts w:asciiTheme="majorHAnsi" w:hAnsiTheme="majorHAnsi"/>
          <w:sz w:val="24"/>
          <w:szCs w:val="24"/>
        </w:rPr>
        <w:t xml:space="preserve"> to share resources.</w:t>
      </w:r>
    </w:p>
    <w:p w:rsidR="00993464" w:rsidRDefault="00993464" w:rsidP="00B03066">
      <w:pPr>
        <w:pStyle w:val="NoSpacing"/>
        <w:ind w:right="162"/>
        <w:rPr>
          <w:rFonts w:asciiTheme="majorHAnsi" w:hAnsiTheme="majorHAnsi"/>
          <w:sz w:val="24"/>
          <w:szCs w:val="24"/>
        </w:rPr>
      </w:pPr>
    </w:p>
    <w:p w:rsidR="007B5B63" w:rsidRDefault="007B5B63" w:rsidP="00B03066">
      <w:pPr>
        <w:pStyle w:val="NoSpacing"/>
        <w:ind w:right="162"/>
        <w:rPr>
          <w:rFonts w:asciiTheme="majorHAnsi" w:hAnsiTheme="majorHAnsi"/>
          <w:sz w:val="24"/>
          <w:szCs w:val="24"/>
        </w:rPr>
      </w:pPr>
      <w:r>
        <w:rPr>
          <w:rFonts w:asciiTheme="majorHAnsi" w:hAnsiTheme="majorHAnsi"/>
          <w:sz w:val="24"/>
          <w:szCs w:val="24"/>
        </w:rPr>
        <w:t xml:space="preserve">Early Years Centre planning </w:t>
      </w:r>
      <w:r w:rsidR="00993464">
        <w:rPr>
          <w:rFonts w:asciiTheme="majorHAnsi" w:hAnsiTheme="majorHAnsi"/>
          <w:sz w:val="24"/>
          <w:szCs w:val="24"/>
        </w:rPr>
        <w:t>SD</w:t>
      </w:r>
      <w:r>
        <w:rPr>
          <w:rFonts w:asciiTheme="majorHAnsi" w:hAnsiTheme="majorHAnsi"/>
          <w:sz w:val="24"/>
          <w:szCs w:val="24"/>
        </w:rPr>
        <w:t>70</w:t>
      </w:r>
      <w:r w:rsidR="00E669C7">
        <w:rPr>
          <w:rFonts w:asciiTheme="majorHAnsi" w:hAnsiTheme="majorHAnsi"/>
          <w:sz w:val="24"/>
          <w:szCs w:val="24"/>
        </w:rPr>
        <w:t xml:space="preserve"> was</w:t>
      </w:r>
      <w:r>
        <w:rPr>
          <w:rFonts w:asciiTheme="majorHAnsi" w:hAnsiTheme="majorHAnsi"/>
          <w:sz w:val="24"/>
          <w:szCs w:val="24"/>
        </w:rPr>
        <w:t xml:space="preserve"> successful in</w:t>
      </w:r>
      <w:r w:rsidR="00E669C7">
        <w:rPr>
          <w:rFonts w:asciiTheme="majorHAnsi" w:hAnsiTheme="majorHAnsi"/>
          <w:sz w:val="24"/>
          <w:szCs w:val="24"/>
        </w:rPr>
        <w:t xml:space="preserve"> a</w:t>
      </w:r>
      <w:r>
        <w:rPr>
          <w:rFonts w:asciiTheme="majorHAnsi" w:hAnsiTheme="majorHAnsi"/>
          <w:sz w:val="24"/>
          <w:szCs w:val="24"/>
        </w:rPr>
        <w:t xml:space="preserve"> letter of interest to the </w:t>
      </w:r>
      <w:r w:rsidR="00993464">
        <w:rPr>
          <w:rFonts w:asciiTheme="majorHAnsi" w:hAnsiTheme="majorHAnsi"/>
          <w:sz w:val="24"/>
          <w:szCs w:val="24"/>
        </w:rPr>
        <w:t>M</w:t>
      </w:r>
      <w:r>
        <w:rPr>
          <w:rFonts w:asciiTheme="majorHAnsi" w:hAnsiTheme="majorHAnsi"/>
          <w:sz w:val="24"/>
          <w:szCs w:val="24"/>
        </w:rPr>
        <w:t>c</w:t>
      </w:r>
      <w:r w:rsidR="00993464">
        <w:rPr>
          <w:rFonts w:asciiTheme="majorHAnsi" w:hAnsiTheme="majorHAnsi"/>
          <w:sz w:val="24"/>
          <w:szCs w:val="24"/>
        </w:rPr>
        <w:t>C</w:t>
      </w:r>
      <w:r w:rsidR="00E669C7">
        <w:rPr>
          <w:rFonts w:asciiTheme="majorHAnsi" w:hAnsiTheme="majorHAnsi"/>
          <w:sz w:val="24"/>
          <w:szCs w:val="24"/>
        </w:rPr>
        <w:t xml:space="preserve">onnell foundations.  </w:t>
      </w:r>
      <w:r w:rsidR="00993464">
        <w:rPr>
          <w:rFonts w:asciiTheme="majorHAnsi" w:hAnsiTheme="majorHAnsi"/>
          <w:sz w:val="24"/>
          <w:szCs w:val="24"/>
        </w:rPr>
        <w:t>A</w:t>
      </w:r>
      <w:r>
        <w:rPr>
          <w:rFonts w:asciiTheme="majorHAnsi" w:hAnsiTheme="majorHAnsi"/>
          <w:sz w:val="24"/>
          <w:szCs w:val="24"/>
        </w:rPr>
        <w:t xml:space="preserve"> commitment </w:t>
      </w:r>
      <w:r w:rsidR="00993464">
        <w:rPr>
          <w:rFonts w:asciiTheme="majorHAnsi" w:hAnsiTheme="majorHAnsi"/>
          <w:sz w:val="24"/>
          <w:szCs w:val="24"/>
        </w:rPr>
        <w:t xml:space="preserve">was made </w:t>
      </w:r>
      <w:r w:rsidR="00E669C7">
        <w:rPr>
          <w:rFonts w:asciiTheme="majorHAnsi" w:hAnsiTheme="majorHAnsi"/>
          <w:sz w:val="24"/>
          <w:szCs w:val="24"/>
        </w:rPr>
        <w:t xml:space="preserve">to have Marcie until October, there is </w:t>
      </w:r>
      <w:r>
        <w:rPr>
          <w:rFonts w:asciiTheme="majorHAnsi" w:hAnsiTheme="majorHAnsi"/>
          <w:sz w:val="24"/>
          <w:szCs w:val="24"/>
        </w:rPr>
        <w:t xml:space="preserve">interest in investigating a leadership table </w:t>
      </w:r>
      <w:r w:rsidR="00E669C7">
        <w:rPr>
          <w:rFonts w:asciiTheme="majorHAnsi" w:hAnsiTheme="majorHAnsi"/>
          <w:sz w:val="24"/>
          <w:szCs w:val="24"/>
        </w:rPr>
        <w:t xml:space="preserve">and request </w:t>
      </w:r>
      <w:r>
        <w:rPr>
          <w:rFonts w:asciiTheme="majorHAnsi" w:hAnsiTheme="majorHAnsi"/>
          <w:sz w:val="24"/>
          <w:szCs w:val="24"/>
        </w:rPr>
        <w:t xml:space="preserve">may come back to the </w:t>
      </w:r>
      <w:r w:rsidR="00993464">
        <w:rPr>
          <w:rFonts w:asciiTheme="majorHAnsi" w:hAnsiTheme="majorHAnsi"/>
          <w:sz w:val="24"/>
          <w:szCs w:val="24"/>
        </w:rPr>
        <w:t>TOP</w:t>
      </w:r>
      <w:r>
        <w:rPr>
          <w:rFonts w:asciiTheme="majorHAnsi" w:hAnsiTheme="majorHAnsi"/>
          <w:sz w:val="24"/>
          <w:szCs w:val="24"/>
        </w:rPr>
        <w:t xml:space="preserve"> </w:t>
      </w:r>
      <w:r w:rsidR="00E669C7">
        <w:rPr>
          <w:rFonts w:asciiTheme="majorHAnsi" w:hAnsiTheme="majorHAnsi"/>
          <w:sz w:val="24"/>
          <w:szCs w:val="24"/>
        </w:rPr>
        <w:t xml:space="preserve">to </w:t>
      </w:r>
      <w:r>
        <w:rPr>
          <w:rFonts w:asciiTheme="majorHAnsi" w:hAnsiTheme="majorHAnsi"/>
          <w:sz w:val="24"/>
          <w:szCs w:val="24"/>
        </w:rPr>
        <w:t xml:space="preserve">ask if we would be interested in contributing more time to this leadership table. </w:t>
      </w:r>
    </w:p>
    <w:p w:rsidR="00B03066" w:rsidRDefault="00B03066" w:rsidP="00B03066">
      <w:pPr>
        <w:pStyle w:val="NoSpacing"/>
        <w:ind w:right="162"/>
        <w:rPr>
          <w:rFonts w:asciiTheme="majorHAnsi" w:hAnsiTheme="majorHAnsi"/>
          <w:sz w:val="24"/>
          <w:szCs w:val="24"/>
        </w:rPr>
      </w:pPr>
    </w:p>
    <w:p w:rsidR="007B5B63" w:rsidRDefault="007B5B63" w:rsidP="00B03066">
      <w:pPr>
        <w:pStyle w:val="NoSpacing"/>
        <w:ind w:right="162"/>
        <w:rPr>
          <w:rFonts w:asciiTheme="majorHAnsi" w:hAnsiTheme="majorHAnsi"/>
          <w:sz w:val="24"/>
          <w:szCs w:val="24"/>
        </w:rPr>
      </w:pPr>
      <w:r>
        <w:rPr>
          <w:rFonts w:asciiTheme="majorHAnsi" w:hAnsiTheme="majorHAnsi"/>
          <w:sz w:val="24"/>
          <w:szCs w:val="24"/>
        </w:rPr>
        <w:lastRenderedPageBreak/>
        <w:t>C</w:t>
      </w:r>
      <w:r w:rsidR="002A28B5">
        <w:rPr>
          <w:rFonts w:asciiTheme="majorHAnsi" w:hAnsiTheme="majorHAnsi"/>
          <w:sz w:val="24"/>
          <w:szCs w:val="24"/>
        </w:rPr>
        <w:t>F</w:t>
      </w:r>
      <w:r>
        <w:rPr>
          <w:rFonts w:asciiTheme="majorHAnsi" w:hAnsiTheme="majorHAnsi"/>
          <w:sz w:val="24"/>
          <w:szCs w:val="24"/>
        </w:rPr>
        <w:t xml:space="preserve">RC </w:t>
      </w:r>
      <w:r w:rsidR="00B03066">
        <w:rPr>
          <w:rFonts w:asciiTheme="majorHAnsi" w:hAnsiTheme="majorHAnsi"/>
          <w:sz w:val="24"/>
          <w:szCs w:val="24"/>
        </w:rPr>
        <w:t xml:space="preserve">Coming Together Forum will release their report </w:t>
      </w:r>
      <w:r>
        <w:rPr>
          <w:rFonts w:asciiTheme="majorHAnsi" w:hAnsiTheme="majorHAnsi"/>
          <w:sz w:val="24"/>
          <w:szCs w:val="24"/>
        </w:rPr>
        <w:t>in the next couple months</w:t>
      </w:r>
      <w:r w:rsidR="00B03066">
        <w:rPr>
          <w:rFonts w:asciiTheme="majorHAnsi" w:hAnsiTheme="majorHAnsi"/>
          <w:sz w:val="24"/>
          <w:szCs w:val="24"/>
        </w:rPr>
        <w:t>, Marcie has assisted</w:t>
      </w:r>
      <w:r>
        <w:rPr>
          <w:rFonts w:asciiTheme="majorHAnsi" w:hAnsiTheme="majorHAnsi"/>
          <w:sz w:val="24"/>
          <w:szCs w:val="24"/>
        </w:rPr>
        <w:t xml:space="preserve"> in reviewing</w:t>
      </w:r>
      <w:r w:rsidR="00B03066">
        <w:rPr>
          <w:rFonts w:asciiTheme="majorHAnsi" w:hAnsiTheme="majorHAnsi"/>
          <w:sz w:val="24"/>
          <w:szCs w:val="24"/>
        </w:rPr>
        <w:t xml:space="preserve">.  </w:t>
      </w:r>
      <w:r w:rsidR="007D03EB">
        <w:rPr>
          <w:rFonts w:asciiTheme="majorHAnsi" w:hAnsiTheme="majorHAnsi"/>
          <w:sz w:val="24"/>
          <w:szCs w:val="24"/>
        </w:rPr>
        <w:t>In reviewing</w:t>
      </w:r>
      <w:r w:rsidR="00B03066">
        <w:rPr>
          <w:rFonts w:asciiTheme="majorHAnsi" w:hAnsiTheme="majorHAnsi"/>
          <w:sz w:val="24"/>
          <w:szCs w:val="24"/>
        </w:rPr>
        <w:t xml:space="preserve"> the data</w:t>
      </w:r>
      <w:r w:rsidR="007D03EB">
        <w:rPr>
          <w:rFonts w:asciiTheme="majorHAnsi" w:hAnsiTheme="majorHAnsi"/>
          <w:sz w:val="24"/>
          <w:szCs w:val="24"/>
        </w:rPr>
        <w:t>,</w:t>
      </w:r>
      <w:r>
        <w:rPr>
          <w:rFonts w:asciiTheme="majorHAnsi" w:hAnsiTheme="majorHAnsi"/>
          <w:sz w:val="24"/>
          <w:szCs w:val="24"/>
        </w:rPr>
        <w:t xml:space="preserve"> transportation is a top priority for the coalition.  </w:t>
      </w:r>
    </w:p>
    <w:p w:rsidR="007B5B63" w:rsidRPr="00AD7202" w:rsidRDefault="007B5B63" w:rsidP="00B03066">
      <w:pPr>
        <w:pStyle w:val="NoSpacing"/>
        <w:ind w:right="162"/>
        <w:rPr>
          <w:rFonts w:asciiTheme="majorHAnsi" w:hAnsiTheme="majorHAnsi"/>
          <w:sz w:val="24"/>
          <w:szCs w:val="24"/>
        </w:rPr>
      </w:pPr>
    </w:p>
    <w:p w:rsidR="00D422D2" w:rsidRPr="00AD7202" w:rsidRDefault="00DB6E47" w:rsidP="005E5E2B">
      <w:pPr>
        <w:pStyle w:val="NoSpacing"/>
        <w:tabs>
          <w:tab w:val="left" w:pos="720"/>
        </w:tabs>
        <w:rPr>
          <w:rFonts w:asciiTheme="majorHAnsi" w:hAnsiTheme="majorHAnsi"/>
          <w:b/>
          <w:sz w:val="28"/>
          <w:szCs w:val="28"/>
          <w:u w:val="single"/>
        </w:rPr>
      </w:pPr>
      <w:r w:rsidRPr="00AD7202">
        <w:rPr>
          <w:rFonts w:asciiTheme="majorHAnsi" w:hAnsiTheme="majorHAnsi"/>
          <w:b/>
          <w:sz w:val="28"/>
          <w:szCs w:val="28"/>
        </w:rPr>
        <w:t>4</w:t>
      </w:r>
      <w:r w:rsidR="00D422D2" w:rsidRPr="00AD7202">
        <w:rPr>
          <w:rFonts w:asciiTheme="majorHAnsi" w:hAnsiTheme="majorHAnsi"/>
          <w:b/>
          <w:sz w:val="28"/>
          <w:szCs w:val="28"/>
        </w:rPr>
        <w:t>.</w:t>
      </w:r>
      <w:r w:rsidR="00066715" w:rsidRPr="00AD7202">
        <w:rPr>
          <w:rFonts w:asciiTheme="majorHAnsi" w:hAnsiTheme="majorHAnsi"/>
          <w:b/>
          <w:sz w:val="28"/>
          <w:szCs w:val="28"/>
        </w:rPr>
        <w:tab/>
      </w:r>
      <w:r w:rsidR="00D85181" w:rsidRPr="00AD7202">
        <w:rPr>
          <w:rFonts w:asciiTheme="majorHAnsi" w:hAnsiTheme="majorHAnsi"/>
          <w:b/>
          <w:sz w:val="28"/>
          <w:szCs w:val="28"/>
        </w:rPr>
        <w:t>ACHN OPPORTUNITIES</w:t>
      </w:r>
    </w:p>
    <w:p w:rsidR="007B5B63" w:rsidRPr="00B030C2" w:rsidRDefault="00B164C4" w:rsidP="00B03066">
      <w:pPr>
        <w:spacing w:after="0" w:line="240" w:lineRule="auto"/>
        <w:rPr>
          <w:rFonts w:asciiTheme="majorHAnsi" w:hAnsiTheme="majorHAnsi"/>
          <w:sz w:val="24"/>
          <w:szCs w:val="24"/>
        </w:rPr>
      </w:pPr>
      <w:r w:rsidRPr="00B030C2">
        <w:rPr>
          <w:rFonts w:asciiTheme="majorHAnsi" w:hAnsiTheme="majorHAnsi"/>
          <w:sz w:val="24"/>
          <w:szCs w:val="24"/>
        </w:rPr>
        <w:t>Strategic Plan Update</w:t>
      </w:r>
      <w:r w:rsidR="00B03066">
        <w:rPr>
          <w:rFonts w:asciiTheme="majorHAnsi" w:hAnsiTheme="majorHAnsi"/>
          <w:sz w:val="24"/>
          <w:szCs w:val="24"/>
        </w:rPr>
        <w:t xml:space="preserve"> discussion hig</w:t>
      </w:r>
      <w:r w:rsidR="007B5B63" w:rsidRPr="00B030C2">
        <w:rPr>
          <w:rFonts w:asciiTheme="majorHAnsi" w:hAnsiTheme="majorHAnsi"/>
          <w:sz w:val="24"/>
          <w:szCs w:val="24"/>
        </w:rPr>
        <w:t>hlights noted engagement with network overall is</w:t>
      </w:r>
      <w:r w:rsidR="00B03066">
        <w:rPr>
          <w:rFonts w:asciiTheme="majorHAnsi" w:hAnsiTheme="majorHAnsi"/>
          <w:sz w:val="24"/>
          <w:szCs w:val="24"/>
        </w:rPr>
        <w:t xml:space="preserve"> </w:t>
      </w:r>
      <w:r w:rsidR="007B5B63" w:rsidRPr="00B030C2">
        <w:rPr>
          <w:rFonts w:asciiTheme="majorHAnsi" w:hAnsiTheme="majorHAnsi"/>
          <w:sz w:val="24"/>
          <w:szCs w:val="24"/>
        </w:rPr>
        <w:t>challenging</w:t>
      </w:r>
      <w:r w:rsidR="00B03066">
        <w:rPr>
          <w:rFonts w:asciiTheme="majorHAnsi" w:hAnsiTheme="majorHAnsi"/>
          <w:sz w:val="24"/>
          <w:szCs w:val="24"/>
        </w:rPr>
        <w:t>, need to place an</w:t>
      </w:r>
      <w:r w:rsidR="00B030C2">
        <w:rPr>
          <w:rFonts w:asciiTheme="majorHAnsi" w:hAnsiTheme="majorHAnsi"/>
          <w:sz w:val="24"/>
          <w:szCs w:val="24"/>
        </w:rPr>
        <w:t xml:space="preserve"> emphasis on commun</w:t>
      </w:r>
      <w:r w:rsidR="007B5B63" w:rsidRPr="00B030C2">
        <w:rPr>
          <w:rFonts w:asciiTheme="majorHAnsi" w:hAnsiTheme="majorHAnsi"/>
          <w:sz w:val="24"/>
          <w:szCs w:val="24"/>
        </w:rPr>
        <w:t>icat</w:t>
      </w:r>
      <w:r w:rsidR="00B03066">
        <w:rPr>
          <w:rFonts w:asciiTheme="majorHAnsi" w:hAnsiTheme="majorHAnsi"/>
          <w:sz w:val="24"/>
          <w:szCs w:val="24"/>
        </w:rPr>
        <w:t>ing</w:t>
      </w:r>
      <w:r w:rsidR="007B5B63" w:rsidRPr="00B030C2">
        <w:rPr>
          <w:rFonts w:asciiTheme="majorHAnsi" w:hAnsiTheme="majorHAnsi"/>
          <w:sz w:val="24"/>
          <w:szCs w:val="24"/>
        </w:rPr>
        <w:t xml:space="preserve"> what our intent is and what our strategy is </w:t>
      </w:r>
      <w:r w:rsidR="00B03066">
        <w:rPr>
          <w:rFonts w:asciiTheme="majorHAnsi" w:hAnsiTheme="majorHAnsi"/>
          <w:sz w:val="24"/>
          <w:szCs w:val="24"/>
        </w:rPr>
        <w:t>moving forward in the communities.</w:t>
      </w:r>
    </w:p>
    <w:p w:rsidR="00B03066" w:rsidRDefault="00B03066" w:rsidP="00B03066">
      <w:pPr>
        <w:spacing w:after="0" w:line="240" w:lineRule="auto"/>
        <w:rPr>
          <w:rFonts w:asciiTheme="majorHAnsi" w:hAnsiTheme="majorHAnsi"/>
          <w:sz w:val="24"/>
          <w:szCs w:val="24"/>
        </w:rPr>
      </w:pPr>
    </w:p>
    <w:p w:rsidR="00B030C2" w:rsidRDefault="00B030C2" w:rsidP="00B03066">
      <w:pPr>
        <w:spacing w:after="0" w:line="240" w:lineRule="auto"/>
        <w:rPr>
          <w:rFonts w:asciiTheme="majorHAnsi" w:hAnsiTheme="majorHAnsi"/>
          <w:sz w:val="24"/>
          <w:szCs w:val="24"/>
        </w:rPr>
      </w:pPr>
      <w:r w:rsidRPr="00B030C2">
        <w:rPr>
          <w:rFonts w:asciiTheme="majorHAnsi" w:hAnsiTheme="majorHAnsi"/>
          <w:sz w:val="24"/>
          <w:szCs w:val="24"/>
        </w:rPr>
        <w:t>The Strategic Plan update was received.</w:t>
      </w:r>
    </w:p>
    <w:p w:rsidR="00B03066" w:rsidRPr="00B030C2" w:rsidRDefault="00B03066" w:rsidP="00B03066">
      <w:pPr>
        <w:spacing w:after="0" w:line="240" w:lineRule="auto"/>
        <w:rPr>
          <w:rFonts w:asciiTheme="majorHAnsi" w:hAnsiTheme="majorHAnsi"/>
          <w:sz w:val="24"/>
          <w:szCs w:val="24"/>
        </w:rPr>
      </w:pPr>
    </w:p>
    <w:p w:rsidR="00B030C2" w:rsidRPr="007B5B63" w:rsidRDefault="007D03EB" w:rsidP="00B03066">
      <w:pPr>
        <w:spacing w:after="0" w:line="240" w:lineRule="auto"/>
        <w:rPr>
          <w:rFonts w:asciiTheme="majorHAnsi" w:hAnsiTheme="majorHAnsi"/>
          <w:sz w:val="24"/>
          <w:szCs w:val="24"/>
        </w:rPr>
      </w:pPr>
      <w:r>
        <w:rPr>
          <w:rFonts w:asciiTheme="majorHAnsi" w:hAnsiTheme="majorHAnsi"/>
          <w:sz w:val="24"/>
          <w:szCs w:val="24"/>
        </w:rPr>
        <w:t>Communications and E</w:t>
      </w:r>
      <w:r w:rsidR="00BA5EB9">
        <w:rPr>
          <w:rFonts w:asciiTheme="majorHAnsi" w:hAnsiTheme="majorHAnsi"/>
          <w:sz w:val="24"/>
          <w:szCs w:val="24"/>
        </w:rPr>
        <w:t xml:space="preserve">ngagement </w:t>
      </w:r>
      <w:r>
        <w:rPr>
          <w:rFonts w:asciiTheme="majorHAnsi" w:hAnsiTheme="majorHAnsi"/>
          <w:sz w:val="24"/>
          <w:szCs w:val="24"/>
        </w:rPr>
        <w:t>P</w:t>
      </w:r>
      <w:r w:rsidR="00BA5EB9">
        <w:rPr>
          <w:rFonts w:asciiTheme="majorHAnsi" w:hAnsiTheme="majorHAnsi"/>
          <w:sz w:val="24"/>
          <w:szCs w:val="24"/>
        </w:rPr>
        <w:t xml:space="preserve">lan </w:t>
      </w:r>
      <w:r w:rsidR="00B03066">
        <w:rPr>
          <w:rFonts w:asciiTheme="majorHAnsi" w:hAnsiTheme="majorHAnsi"/>
          <w:sz w:val="24"/>
          <w:szCs w:val="24"/>
        </w:rPr>
        <w:t>will be completed and distributed</w:t>
      </w:r>
      <w:r w:rsidR="00E669C7">
        <w:rPr>
          <w:rFonts w:asciiTheme="majorHAnsi" w:hAnsiTheme="majorHAnsi"/>
          <w:sz w:val="24"/>
          <w:szCs w:val="24"/>
        </w:rPr>
        <w:t xml:space="preserve"> in October.</w:t>
      </w:r>
    </w:p>
    <w:p w:rsidR="00B03066" w:rsidRDefault="00B03066" w:rsidP="00B03066">
      <w:pPr>
        <w:spacing w:after="0" w:line="240" w:lineRule="auto"/>
        <w:rPr>
          <w:rFonts w:asciiTheme="majorHAnsi" w:hAnsiTheme="majorHAnsi"/>
          <w:sz w:val="24"/>
          <w:szCs w:val="24"/>
        </w:rPr>
      </w:pPr>
    </w:p>
    <w:p w:rsidR="00A63F10" w:rsidRDefault="00B164C4" w:rsidP="007D03EB">
      <w:pPr>
        <w:spacing w:after="0" w:line="240" w:lineRule="auto"/>
        <w:rPr>
          <w:rFonts w:asciiTheme="majorHAnsi" w:hAnsiTheme="majorHAnsi"/>
          <w:sz w:val="24"/>
          <w:szCs w:val="24"/>
        </w:rPr>
      </w:pPr>
      <w:proofErr w:type="gramStart"/>
      <w:r w:rsidRPr="00B030C2">
        <w:rPr>
          <w:rFonts w:asciiTheme="majorHAnsi" w:hAnsiTheme="majorHAnsi"/>
          <w:sz w:val="24"/>
          <w:szCs w:val="24"/>
        </w:rPr>
        <w:t>UBCM</w:t>
      </w:r>
      <w:r w:rsidR="007D03EB">
        <w:rPr>
          <w:rFonts w:asciiTheme="majorHAnsi" w:hAnsiTheme="majorHAnsi"/>
          <w:sz w:val="24"/>
          <w:szCs w:val="24"/>
        </w:rPr>
        <w:t xml:space="preserve"> preparation of a </w:t>
      </w:r>
      <w:r w:rsidR="00BA5EB9" w:rsidRPr="00A63F10">
        <w:rPr>
          <w:rFonts w:asciiTheme="majorHAnsi" w:hAnsiTheme="majorHAnsi"/>
          <w:sz w:val="24"/>
          <w:szCs w:val="24"/>
        </w:rPr>
        <w:t>one page Transportation</w:t>
      </w:r>
      <w:r w:rsidR="007D03EB">
        <w:rPr>
          <w:rFonts w:asciiTheme="majorHAnsi" w:hAnsiTheme="majorHAnsi"/>
          <w:sz w:val="24"/>
          <w:szCs w:val="24"/>
        </w:rPr>
        <w:t xml:space="preserve"> </w:t>
      </w:r>
      <w:r w:rsidR="00E669C7">
        <w:rPr>
          <w:rFonts w:asciiTheme="majorHAnsi" w:hAnsiTheme="majorHAnsi"/>
          <w:sz w:val="24"/>
          <w:szCs w:val="24"/>
        </w:rPr>
        <w:t>report</w:t>
      </w:r>
      <w:r w:rsidR="007D03EB">
        <w:rPr>
          <w:rFonts w:asciiTheme="majorHAnsi" w:hAnsiTheme="majorHAnsi"/>
          <w:sz w:val="24"/>
          <w:szCs w:val="24"/>
        </w:rPr>
        <w:t xml:space="preserve"> </w:t>
      </w:r>
      <w:r w:rsidR="00BA5EB9" w:rsidRPr="00A63F10">
        <w:rPr>
          <w:rFonts w:asciiTheme="majorHAnsi" w:hAnsiTheme="majorHAnsi"/>
          <w:sz w:val="24"/>
          <w:szCs w:val="24"/>
        </w:rPr>
        <w:t>for meetings with Ministry and staff</w:t>
      </w:r>
      <w:r w:rsidR="007D03EB">
        <w:rPr>
          <w:rFonts w:asciiTheme="majorHAnsi" w:hAnsiTheme="majorHAnsi"/>
          <w:sz w:val="24"/>
          <w:szCs w:val="24"/>
        </w:rPr>
        <w:t xml:space="preserve"> along with distributing the Strategic Plan and</w:t>
      </w:r>
      <w:r w:rsidR="007D03EB" w:rsidRPr="00A63F10">
        <w:rPr>
          <w:rFonts w:asciiTheme="majorHAnsi" w:hAnsiTheme="majorHAnsi"/>
          <w:sz w:val="24"/>
          <w:szCs w:val="24"/>
        </w:rPr>
        <w:t xml:space="preserve"> bios of the TOP members.</w:t>
      </w:r>
      <w:proofErr w:type="gramEnd"/>
      <w:r w:rsidR="007D03EB">
        <w:rPr>
          <w:rFonts w:asciiTheme="majorHAnsi" w:hAnsiTheme="majorHAnsi"/>
          <w:sz w:val="24"/>
          <w:szCs w:val="24"/>
        </w:rPr>
        <w:t xml:space="preserve"> </w:t>
      </w:r>
    </w:p>
    <w:p w:rsidR="007D03EB" w:rsidRPr="00B030C2" w:rsidRDefault="007D03EB" w:rsidP="00B03066">
      <w:pPr>
        <w:spacing w:after="0"/>
      </w:pPr>
    </w:p>
    <w:p w:rsidR="00A63F10" w:rsidRPr="00B030C2" w:rsidRDefault="00B164C4" w:rsidP="00B03066">
      <w:pPr>
        <w:spacing w:after="0" w:line="240" w:lineRule="auto"/>
        <w:rPr>
          <w:rFonts w:asciiTheme="majorHAnsi" w:hAnsiTheme="majorHAnsi"/>
          <w:sz w:val="24"/>
          <w:szCs w:val="24"/>
        </w:rPr>
      </w:pPr>
      <w:r w:rsidRPr="00B030C2">
        <w:rPr>
          <w:rFonts w:asciiTheme="majorHAnsi" w:hAnsiTheme="majorHAnsi"/>
          <w:sz w:val="24"/>
          <w:szCs w:val="24"/>
        </w:rPr>
        <w:t>Transportation Action Table</w:t>
      </w:r>
      <w:r w:rsidR="00B03066">
        <w:rPr>
          <w:rFonts w:asciiTheme="majorHAnsi" w:hAnsiTheme="majorHAnsi"/>
          <w:sz w:val="24"/>
          <w:szCs w:val="24"/>
        </w:rPr>
        <w:t xml:space="preserve"> meetings will be held on </w:t>
      </w:r>
      <w:r w:rsidR="00A63F10">
        <w:rPr>
          <w:rFonts w:asciiTheme="majorHAnsi" w:hAnsiTheme="majorHAnsi"/>
          <w:sz w:val="24"/>
          <w:szCs w:val="24"/>
        </w:rPr>
        <w:t xml:space="preserve">September 30 </w:t>
      </w:r>
      <w:r w:rsidR="00B03066">
        <w:rPr>
          <w:rFonts w:asciiTheme="majorHAnsi" w:hAnsiTheme="majorHAnsi"/>
          <w:sz w:val="24"/>
          <w:szCs w:val="24"/>
        </w:rPr>
        <w:t>with West Coast</w:t>
      </w:r>
      <w:r w:rsidR="00A63F10">
        <w:rPr>
          <w:rFonts w:asciiTheme="majorHAnsi" w:hAnsiTheme="majorHAnsi"/>
          <w:sz w:val="24"/>
          <w:szCs w:val="24"/>
        </w:rPr>
        <w:t xml:space="preserve"> partners</w:t>
      </w:r>
      <w:r w:rsidR="00B03066">
        <w:rPr>
          <w:rFonts w:asciiTheme="majorHAnsi" w:hAnsiTheme="majorHAnsi"/>
          <w:sz w:val="24"/>
          <w:szCs w:val="24"/>
        </w:rPr>
        <w:t xml:space="preserve"> and </w:t>
      </w:r>
      <w:r w:rsidR="00A63F10">
        <w:rPr>
          <w:rFonts w:asciiTheme="majorHAnsi" w:hAnsiTheme="majorHAnsi"/>
          <w:sz w:val="24"/>
          <w:szCs w:val="24"/>
        </w:rPr>
        <w:t xml:space="preserve">October 7 </w:t>
      </w:r>
      <w:r w:rsidR="007D03EB">
        <w:rPr>
          <w:rFonts w:asciiTheme="majorHAnsi" w:hAnsiTheme="majorHAnsi"/>
          <w:sz w:val="24"/>
          <w:szCs w:val="24"/>
        </w:rPr>
        <w:t>i</w:t>
      </w:r>
      <w:r w:rsidR="00B03066">
        <w:rPr>
          <w:rFonts w:asciiTheme="majorHAnsi" w:hAnsiTheme="majorHAnsi"/>
          <w:sz w:val="24"/>
          <w:szCs w:val="24"/>
        </w:rPr>
        <w:t xml:space="preserve">n </w:t>
      </w:r>
      <w:r w:rsidR="00A63F10">
        <w:rPr>
          <w:rFonts w:asciiTheme="majorHAnsi" w:hAnsiTheme="majorHAnsi"/>
          <w:sz w:val="24"/>
          <w:szCs w:val="24"/>
        </w:rPr>
        <w:t>Port Alberni</w:t>
      </w:r>
      <w:r w:rsidR="00B03066">
        <w:rPr>
          <w:rFonts w:asciiTheme="majorHAnsi" w:hAnsiTheme="majorHAnsi"/>
          <w:sz w:val="24"/>
          <w:szCs w:val="24"/>
        </w:rPr>
        <w:t>.</w:t>
      </w:r>
    </w:p>
    <w:p w:rsidR="00A63F10" w:rsidRDefault="00A63F10" w:rsidP="00B03066">
      <w:pPr>
        <w:spacing w:after="0" w:line="240" w:lineRule="auto"/>
        <w:rPr>
          <w:rFonts w:asciiTheme="majorHAnsi" w:hAnsiTheme="majorHAnsi"/>
          <w:sz w:val="24"/>
          <w:szCs w:val="24"/>
        </w:rPr>
      </w:pPr>
    </w:p>
    <w:p w:rsidR="00E669C7" w:rsidRDefault="00E669C7" w:rsidP="00B03066">
      <w:pPr>
        <w:spacing w:after="0" w:line="240" w:lineRule="auto"/>
        <w:rPr>
          <w:rFonts w:asciiTheme="majorHAnsi" w:hAnsiTheme="majorHAnsi"/>
          <w:sz w:val="24"/>
          <w:szCs w:val="24"/>
        </w:rPr>
      </w:pPr>
      <w:r>
        <w:rPr>
          <w:rFonts w:asciiTheme="majorHAnsi" w:hAnsiTheme="majorHAnsi"/>
          <w:sz w:val="24"/>
          <w:szCs w:val="24"/>
        </w:rPr>
        <w:t>A</w:t>
      </w:r>
      <w:r w:rsidR="00B03066">
        <w:rPr>
          <w:rFonts w:asciiTheme="majorHAnsi" w:hAnsiTheme="majorHAnsi"/>
          <w:sz w:val="24"/>
          <w:szCs w:val="24"/>
        </w:rPr>
        <w:t xml:space="preserve"> newsletter was prepared and i</w:t>
      </w:r>
      <w:r w:rsidR="00A63F10">
        <w:rPr>
          <w:rFonts w:asciiTheme="majorHAnsi" w:hAnsiTheme="majorHAnsi"/>
          <w:sz w:val="24"/>
          <w:szCs w:val="24"/>
        </w:rPr>
        <w:t xml:space="preserve">nformation on </w:t>
      </w:r>
      <w:r w:rsidR="00B03066">
        <w:rPr>
          <w:rFonts w:asciiTheme="majorHAnsi" w:hAnsiTheme="majorHAnsi"/>
          <w:sz w:val="24"/>
          <w:szCs w:val="24"/>
        </w:rPr>
        <w:t>transportation</w:t>
      </w:r>
      <w:r w:rsidR="00A63F10">
        <w:rPr>
          <w:rFonts w:asciiTheme="majorHAnsi" w:hAnsiTheme="majorHAnsi"/>
          <w:sz w:val="24"/>
          <w:szCs w:val="24"/>
        </w:rPr>
        <w:t xml:space="preserve"> </w:t>
      </w:r>
      <w:r w:rsidR="00B03066">
        <w:rPr>
          <w:rFonts w:asciiTheme="majorHAnsi" w:hAnsiTheme="majorHAnsi"/>
          <w:sz w:val="24"/>
          <w:szCs w:val="24"/>
        </w:rPr>
        <w:t>was distributed,</w:t>
      </w:r>
      <w:r>
        <w:rPr>
          <w:rFonts w:asciiTheme="majorHAnsi" w:hAnsiTheme="majorHAnsi"/>
          <w:sz w:val="24"/>
          <w:szCs w:val="24"/>
        </w:rPr>
        <w:t xml:space="preserve"> will</w:t>
      </w:r>
      <w:r w:rsidR="00B03066">
        <w:rPr>
          <w:rFonts w:asciiTheme="majorHAnsi" w:hAnsiTheme="majorHAnsi"/>
          <w:sz w:val="24"/>
          <w:szCs w:val="24"/>
        </w:rPr>
        <w:t xml:space="preserve"> need the </w:t>
      </w:r>
      <w:r>
        <w:rPr>
          <w:rFonts w:asciiTheme="majorHAnsi" w:hAnsiTheme="majorHAnsi"/>
          <w:sz w:val="24"/>
          <w:szCs w:val="24"/>
        </w:rPr>
        <w:t xml:space="preserve">assistance of the </w:t>
      </w:r>
      <w:r w:rsidR="00B03066">
        <w:rPr>
          <w:rFonts w:asciiTheme="majorHAnsi" w:hAnsiTheme="majorHAnsi"/>
          <w:sz w:val="24"/>
          <w:szCs w:val="24"/>
        </w:rPr>
        <w:t>TOP in distributing</w:t>
      </w:r>
      <w:r w:rsidR="00A63F10">
        <w:rPr>
          <w:rFonts w:asciiTheme="majorHAnsi" w:hAnsiTheme="majorHAnsi"/>
          <w:sz w:val="24"/>
          <w:szCs w:val="24"/>
        </w:rPr>
        <w:t>.</w:t>
      </w:r>
      <w:r w:rsidR="00B03066">
        <w:rPr>
          <w:rFonts w:asciiTheme="majorHAnsi" w:hAnsiTheme="majorHAnsi"/>
          <w:sz w:val="24"/>
          <w:szCs w:val="24"/>
        </w:rPr>
        <w:t xml:space="preserve">  </w:t>
      </w:r>
    </w:p>
    <w:p w:rsidR="00E669C7" w:rsidRDefault="00E669C7" w:rsidP="00B03066">
      <w:pPr>
        <w:spacing w:after="0" w:line="240" w:lineRule="auto"/>
        <w:rPr>
          <w:rFonts w:asciiTheme="majorHAnsi" w:hAnsiTheme="majorHAnsi"/>
          <w:sz w:val="24"/>
          <w:szCs w:val="24"/>
        </w:rPr>
      </w:pPr>
    </w:p>
    <w:p w:rsidR="00A63F10" w:rsidRDefault="00A63F10" w:rsidP="00B03066">
      <w:pPr>
        <w:spacing w:after="0" w:line="240" w:lineRule="auto"/>
        <w:rPr>
          <w:rFonts w:asciiTheme="majorHAnsi" w:hAnsiTheme="majorHAnsi"/>
          <w:sz w:val="24"/>
          <w:szCs w:val="24"/>
        </w:rPr>
      </w:pPr>
      <w:r>
        <w:rPr>
          <w:rFonts w:asciiTheme="majorHAnsi" w:hAnsiTheme="majorHAnsi"/>
          <w:sz w:val="24"/>
          <w:szCs w:val="24"/>
        </w:rPr>
        <w:t xml:space="preserve">Mail chimp listing </w:t>
      </w:r>
      <w:r w:rsidR="00B03066">
        <w:rPr>
          <w:rFonts w:asciiTheme="majorHAnsi" w:hAnsiTheme="majorHAnsi"/>
          <w:sz w:val="24"/>
          <w:szCs w:val="24"/>
        </w:rPr>
        <w:t xml:space="preserve">was </w:t>
      </w:r>
      <w:r>
        <w:rPr>
          <w:rFonts w:asciiTheme="majorHAnsi" w:hAnsiTheme="majorHAnsi"/>
          <w:sz w:val="24"/>
          <w:szCs w:val="24"/>
        </w:rPr>
        <w:t xml:space="preserve">prepared </w:t>
      </w:r>
      <w:r w:rsidR="00B03066">
        <w:rPr>
          <w:rFonts w:asciiTheme="majorHAnsi" w:hAnsiTheme="majorHAnsi"/>
          <w:sz w:val="24"/>
          <w:szCs w:val="24"/>
        </w:rPr>
        <w:t>for the entire network and members can sign themselves up or delete themselves.</w:t>
      </w:r>
    </w:p>
    <w:p w:rsidR="00A63F10" w:rsidRPr="00B030C2" w:rsidRDefault="00A63F10" w:rsidP="00B03066">
      <w:pPr>
        <w:spacing w:after="0" w:line="240" w:lineRule="auto"/>
        <w:rPr>
          <w:rFonts w:asciiTheme="majorHAnsi" w:hAnsiTheme="majorHAnsi"/>
          <w:sz w:val="24"/>
          <w:szCs w:val="24"/>
        </w:rPr>
      </w:pPr>
    </w:p>
    <w:p w:rsidR="00A63F10" w:rsidRDefault="00B03066" w:rsidP="00B03066">
      <w:pPr>
        <w:spacing w:after="0" w:line="240" w:lineRule="auto"/>
        <w:rPr>
          <w:rFonts w:asciiTheme="majorHAnsi" w:hAnsiTheme="majorHAnsi"/>
          <w:sz w:val="24"/>
          <w:szCs w:val="24"/>
        </w:rPr>
      </w:pPr>
      <w:r>
        <w:rPr>
          <w:rFonts w:asciiTheme="majorHAnsi" w:hAnsiTheme="majorHAnsi"/>
          <w:sz w:val="24"/>
          <w:szCs w:val="24"/>
        </w:rPr>
        <w:t>The AC</w:t>
      </w:r>
      <w:r w:rsidR="00720FA5">
        <w:rPr>
          <w:rFonts w:asciiTheme="majorHAnsi" w:hAnsiTheme="majorHAnsi"/>
          <w:sz w:val="24"/>
          <w:szCs w:val="24"/>
        </w:rPr>
        <w:t xml:space="preserve">HN has received a request for a letter of </w:t>
      </w:r>
      <w:r w:rsidR="00A63F10">
        <w:rPr>
          <w:rFonts w:asciiTheme="majorHAnsi" w:hAnsiTheme="majorHAnsi"/>
          <w:sz w:val="24"/>
          <w:szCs w:val="24"/>
        </w:rPr>
        <w:t>support</w:t>
      </w:r>
      <w:r w:rsidR="00720FA5">
        <w:rPr>
          <w:rFonts w:asciiTheme="majorHAnsi" w:hAnsiTheme="majorHAnsi"/>
          <w:sz w:val="24"/>
          <w:szCs w:val="24"/>
        </w:rPr>
        <w:t xml:space="preserve"> from</w:t>
      </w:r>
      <w:r w:rsidR="00A63F10">
        <w:rPr>
          <w:rFonts w:asciiTheme="majorHAnsi" w:hAnsiTheme="majorHAnsi"/>
          <w:sz w:val="24"/>
          <w:szCs w:val="24"/>
        </w:rPr>
        <w:t xml:space="preserve"> the WC Community Resources Society </w:t>
      </w:r>
      <w:r w:rsidR="00720FA5">
        <w:rPr>
          <w:rFonts w:asciiTheme="majorHAnsi" w:hAnsiTheme="majorHAnsi"/>
          <w:sz w:val="24"/>
          <w:szCs w:val="24"/>
        </w:rPr>
        <w:t xml:space="preserve">for a </w:t>
      </w:r>
      <w:r w:rsidR="00A63F10">
        <w:rPr>
          <w:rFonts w:asciiTheme="majorHAnsi" w:hAnsiTheme="majorHAnsi"/>
          <w:sz w:val="24"/>
          <w:szCs w:val="24"/>
        </w:rPr>
        <w:t>housing project.</w:t>
      </w:r>
    </w:p>
    <w:p w:rsidR="00D77837" w:rsidRDefault="00D77837" w:rsidP="00B03066">
      <w:pPr>
        <w:spacing w:after="0" w:line="240" w:lineRule="auto"/>
        <w:rPr>
          <w:rFonts w:asciiTheme="majorHAnsi" w:hAnsiTheme="majorHAnsi"/>
          <w:sz w:val="24"/>
          <w:szCs w:val="24"/>
        </w:rPr>
      </w:pPr>
    </w:p>
    <w:p w:rsidR="00D77837" w:rsidRDefault="00D77837" w:rsidP="00B03066">
      <w:pPr>
        <w:spacing w:after="0" w:line="240" w:lineRule="auto"/>
        <w:rPr>
          <w:rFonts w:asciiTheme="majorHAnsi" w:hAnsiTheme="majorHAnsi"/>
          <w:sz w:val="24"/>
          <w:szCs w:val="24"/>
        </w:rPr>
      </w:pPr>
      <w:r>
        <w:rPr>
          <w:rFonts w:asciiTheme="majorHAnsi" w:hAnsiTheme="majorHAnsi"/>
          <w:sz w:val="24"/>
          <w:szCs w:val="24"/>
        </w:rPr>
        <w:t xml:space="preserve">CFRC </w:t>
      </w:r>
      <w:r w:rsidR="00B03066">
        <w:rPr>
          <w:rFonts w:asciiTheme="majorHAnsi" w:hAnsiTheme="majorHAnsi"/>
          <w:sz w:val="24"/>
          <w:szCs w:val="24"/>
        </w:rPr>
        <w:t xml:space="preserve">is looking for assistance in locating an </w:t>
      </w:r>
      <w:r>
        <w:rPr>
          <w:rFonts w:asciiTheme="majorHAnsi" w:hAnsiTheme="majorHAnsi"/>
          <w:sz w:val="24"/>
          <w:szCs w:val="24"/>
        </w:rPr>
        <w:t>audiometer</w:t>
      </w:r>
      <w:r w:rsidR="00B03066">
        <w:rPr>
          <w:rFonts w:asciiTheme="majorHAnsi" w:hAnsiTheme="majorHAnsi"/>
          <w:sz w:val="24"/>
          <w:szCs w:val="24"/>
        </w:rPr>
        <w:t xml:space="preserve"> (</w:t>
      </w:r>
      <w:r>
        <w:rPr>
          <w:rFonts w:asciiTheme="majorHAnsi" w:hAnsiTheme="majorHAnsi"/>
          <w:sz w:val="24"/>
          <w:szCs w:val="24"/>
        </w:rPr>
        <w:t>hearing tester</w:t>
      </w:r>
      <w:r w:rsidR="00B03066">
        <w:rPr>
          <w:rFonts w:asciiTheme="majorHAnsi" w:hAnsiTheme="majorHAnsi"/>
          <w:sz w:val="24"/>
          <w:szCs w:val="24"/>
        </w:rPr>
        <w:t>)</w:t>
      </w:r>
      <w:r>
        <w:rPr>
          <w:rFonts w:asciiTheme="majorHAnsi" w:hAnsiTheme="majorHAnsi"/>
          <w:sz w:val="24"/>
          <w:szCs w:val="24"/>
        </w:rPr>
        <w:t xml:space="preserve"> for Ahousaht,</w:t>
      </w:r>
      <w:r w:rsidR="00B03066">
        <w:rPr>
          <w:rFonts w:asciiTheme="majorHAnsi" w:hAnsiTheme="majorHAnsi"/>
          <w:sz w:val="24"/>
          <w:szCs w:val="24"/>
        </w:rPr>
        <w:t xml:space="preserve"> the current </w:t>
      </w:r>
      <w:r>
        <w:rPr>
          <w:rFonts w:asciiTheme="majorHAnsi" w:hAnsiTheme="majorHAnsi"/>
          <w:sz w:val="24"/>
          <w:szCs w:val="24"/>
        </w:rPr>
        <w:t>machin</w:t>
      </w:r>
      <w:r w:rsidR="00B03066">
        <w:rPr>
          <w:rFonts w:asciiTheme="majorHAnsi" w:hAnsiTheme="majorHAnsi"/>
          <w:sz w:val="24"/>
          <w:szCs w:val="24"/>
        </w:rPr>
        <w:t xml:space="preserve">e cannot be calibrated anymore.  </w:t>
      </w:r>
    </w:p>
    <w:p w:rsidR="00B03066" w:rsidRDefault="00B03066" w:rsidP="00B03066">
      <w:pPr>
        <w:spacing w:after="0" w:line="240" w:lineRule="auto"/>
        <w:rPr>
          <w:rFonts w:asciiTheme="majorHAnsi" w:hAnsiTheme="majorHAnsi"/>
          <w:sz w:val="24"/>
          <w:szCs w:val="24"/>
        </w:rPr>
      </w:pPr>
    </w:p>
    <w:p w:rsidR="00211E62" w:rsidRDefault="00D77837" w:rsidP="00211E62">
      <w:pPr>
        <w:pStyle w:val="NoSpacing"/>
        <w:rPr>
          <w:rFonts w:asciiTheme="majorHAnsi" w:hAnsiTheme="majorHAnsi"/>
          <w:sz w:val="24"/>
          <w:szCs w:val="24"/>
        </w:rPr>
      </w:pPr>
      <w:r>
        <w:rPr>
          <w:rFonts w:asciiTheme="majorHAnsi" w:hAnsiTheme="majorHAnsi"/>
          <w:sz w:val="24"/>
          <w:szCs w:val="24"/>
        </w:rPr>
        <w:t xml:space="preserve">Julie Rushton accepted the position of the Success </w:t>
      </w:r>
      <w:proofErr w:type="gramStart"/>
      <w:r>
        <w:rPr>
          <w:rFonts w:asciiTheme="majorHAnsi" w:hAnsiTheme="majorHAnsi"/>
          <w:sz w:val="24"/>
          <w:szCs w:val="24"/>
        </w:rPr>
        <w:t>By</w:t>
      </w:r>
      <w:proofErr w:type="gramEnd"/>
      <w:r>
        <w:rPr>
          <w:rFonts w:asciiTheme="majorHAnsi" w:hAnsiTheme="majorHAnsi"/>
          <w:sz w:val="24"/>
          <w:szCs w:val="24"/>
        </w:rPr>
        <w:t xml:space="preserve"> 6 Regional Coordinator – </w:t>
      </w:r>
      <w:r w:rsidR="00B03066">
        <w:rPr>
          <w:rFonts w:asciiTheme="majorHAnsi" w:hAnsiTheme="majorHAnsi"/>
          <w:sz w:val="24"/>
          <w:szCs w:val="24"/>
        </w:rPr>
        <w:t>area of responsibilities i</w:t>
      </w:r>
      <w:r w:rsidR="007D03EB">
        <w:rPr>
          <w:rFonts w:asciiTheme="majorHAnsi" w:hAnsiTheme="majorHAnsi"/>
          <w:sz w:val="24"/>
          <w:szCs w:val="24"/>
        </w:rPr>
        <w:t>s</w:t>
      </w:r>
      <w:r w:rsidR="00B03066">
        <w:rPr>
          <w:rFonts w:asciiTheme="majorHAnsi" w:hAnsiTheme="majorHAnsi"/>
          <w:sz w:val="24"/>
          <w:szCs w:val="24"/>
        </w:rPr>
        <w:t xml:space="preserve"> from </w:t>
      </w:r>
      <w:r>
        <w:rPr>
          <w:rFonts w:asciiTheme="majorHAnsi" w:hAnsiTheme="majorHAnsi"/>
          <w:sz w:val="24"/>
          <w:szCs w:val="24"/>
        </w:rPr>
        <w:t>Nanaimo to the W</w:t>
      </w:r>
      <w:r w:rsidR="00B03066">
        <w:rPr>
          <w:rFonts w:asciiTheme="majorHAnsi" w:hAnsiTheme="majorHAnsi"/>
          <w:sz w:val="24"/>
          <w:szCs w:val="24"/>
        </w:rPr>
        <w:t xml:space="preserve">est </w:t>
      </w:r>
      <w:r>
        <w:rPr>
          <w:rFonts w:asciiTheme="majorHAnsi" w:hAnsiTheme="majorHAnsi"/>
          <w:sz w:val="24"/>
          <w:szCs w:val="24"/>
        </w:rPr>
        <w:t>C</w:t>
      </w:r>
      <w:r w:rsidR="00B03066">
        <w:rPr>
          <w:rFonts w:asciiTheme="majorHAnsi" w:hAnsiTheme="majorHAnsi"/>
          <w:sz w:val="24"/>
          <w:szCs w:val="24"/>
        </w:rPr>
        <w:t>oast</w:t>
      </w:r>
      <w:r>
        <w:rPr>
          <w:rFonts w:asciiTheme="majorHAnsi" w:hAnsiTheme="majorHAnsi"/>
          <w:sz w:val="24"/>
          <w:szCs w:val="24"/>
        </w:rPr>
        <w:t>.</w:t>
      </w:r>
    </w:p>
    <w:p w:rsidR="00211E62" w:rsidRDefault="00211E62" w:rsidP="00211E62">
      <w:pPr>
        <w:pStyle w:val="NoSpacing"/>
        <w:rPr>
          <w:rFonts w:asciiTheme="majorHAnsi" w:hAnsiTheme="majorHAnsi"/>
          <w:sz w:val="24"/>
          <w:szCs w:val="24"/>
        </w:rPr>
      </w:pPr>
    </w:p>
    <w:p w:rsidR="00D77837" w:rsidRDefault="00211E62" w:rsidP="00211E62">
      <w:pPr>
        <w:pStyle w:val="NoSpacing"/>
        <w:rPr>
          <w:rFonts w:asciiTheme="majorHAnsi" w:hAnsiTheme="majorHAnsi"/>
          <w:sz w:val="24"/>
          <w:szCs w:val="24"/>
        </w:rPr>
      </w:pPr>
      <w:r>
        <w:rPr>
          <w:rFonts w:asciiTheme="majorHAnsi" w:hAnsiTheme="majorHAnsi"/>
          <w:sz w:val="24"/>
          <w:szCs w:val="24"/>
        </w:rPr>
        <w:t>Port Alberni</w:t>
      </w:r>
      <w:r w:rsidR="00D77837" w:rsidRPr="00D77837">
        <w:rPr>
          <w:rFonts w:asciiTheme="majorHAnsi" w:hAnsiTheme="majorHAnsi"/>
          <w:sz w:val="24"/>
          <w:szCs w:val="24"/>
        </w:rPr>
        <w:t xml:space="preserve"> Vital </w:t>
      </w:r>
      <w:r>
        <w:rPr>
          <w:rFonts w:asciiTheme="majorHAnsi" w:hAnsiTheme="majorHAnsi"/>
          <w:sz w:val="24"/>
          <w:szCs w:val="24"/>
        </w:rPr>
        <w:t>signs report will be launched</w:t>
      </w:r>
      <w:r w:rsidR="00E669C7">
        <w:rPr>
          <w:rFonts w:asciiTheme="majorHAnsi" w:hAnsiTheme="majorHAnsi"/>
          <w:sz w:val="24"/>
          <w:szCs w:val="24"/>
        </w:rPr>
        <w:t xml:space="preserve"> in October</w:t>
      </w:r>
      <w:r>
        <w:rPr>
          <w:rFonts w:asciiTheme="majorHAnsi" w:hAnsiTheme="majorHAnsi"/>
          <w:sz w:val="24"/>
          <w:szCs w:val="24"/>
        </w:rPr>
        <w:t>.  Invitation</w:t>
      </w:r>
      <w:r w:rsidR="007D03EB">
        <w:rPr>
          <w:rFonts w:asciiTheme="majorHAnsi" w:hAnsiTheme="majorHAnsi"/>
          <w:sz w:val="24"/>
          <w:szCs w:val="24"/>
        </w:rPr>
        <w:t>s</w:t>
      </w:r>
      <w:r>
        <w:rPr>
          <w:rFonts w:asciiTheme="majorHAnsi" w:hAnsiTheme="majorHAnsi"/>
          <w:sz w:val="24"/>
          <w:szCs w:val="24"/>
        </w:rPr>
        <w:t xml:space="preserve"> will be sent out to the</w:t>
      </w:r>
      <w:r w:rsidR="00D77837" w:rsidRPr="00D77837">
        <w:rPr>
          <w:rFonts w:asciiTheme="majorHAnsi" w:hAnsiTheme="majorHAnsi"/>
          <w:sz w:val="24"/>
          <w:szCs w:val="24"/>
        </w:rPr>
        <w:t xml:space="preserve"> TOP</w:t>
      </w:r>
      <w:r>
        <w:rPr>
          <w:rFonts w:asciiTheme="majorHAnsi" w:hAnsiTheme="majorHAnsi"/>
          <w:sz w:val="24"/>
          <w:szCs w:val="24"/>
        </w:rPr>
        <w:t>.</w:t>
      </w:r>
    </w:p>
    <w:p w:rsidR="00211E62" w:rsidRDefault="00211E62" w:rsidP="00211E62">
      <w:pPr>
        <w:pStyle w:val="NoSpacing"/>
        <w:rPr>
          <w:rFonts w:asciiTheme="majorHAnsi" w:hAnsiTheme="majorHAnsi"/>
          <w:sz w:val="24"/>
          <w:szCs w:val="24"/>
        </w:rPr>
      </w:pPr>
    </w:p>
    <w:p w:rsidR="00211E62" w:rsidRDefault="00211E62" w:rsidP="00211E62">
      <w:pPr>
        <w:pStyle w:val="NoSpacing"/>
        <w:rPr>
          <w:rFonts w:asciiTheme="majorHAnsi" w:hAnsiTheme="majorHAnsi"/>
          <w:sz w:val="24"/>
          <w:szCs w:val="24"/>
        </w:rPr>
      </w:pPr>
      <w:r>
        <w:rPr>
          <w:rFonts w:asciiTheme="majorHAnsi" w:hAnsiTheme="majorHAnsi"/>
          <w:sz w:val="24"/>
          <w:szCs w:val="24"/>
        </w:rPr>
        <w:t>Laurie Money reported a service directory is being recreated thru the AV Social Planning Committee</w:t>
      </w:r>
      <w:r w:rsidR="007D03EB">
        <w:rPr>
          <w:rFonts w:asciiTheme="majorHAnsi" w:hAnsiTheme="majorHAnsi"/>
          <w:sz w:val="24"/>
          <w:szCs w:val="24"/>
        </w:rPr>
        <w:t>.</w:t>
      </w:r>
    </w:p>
    <w:p w:rsidR="00211E62" w:rsidRDefault="00211E62" w:rsidP="00211E62">
      <w:pPr>
        <w:pStyle w:val="NoSpacing"/>
        <w:rPr>
          <w:rFonts w:asciiTheme="majorHAnsi" w:hAnsiTheme="majorHAnsi"/>
          <w:sz w:val="24"/>
          <w:szCs w:val="24"/>
        </w:rPr>
      </w:pPr>
    </w:p>
    <w:p w:rsidR="00211E62" w:rsidRDefault="00211E62" w:rsidP="00211E62">
      <w:pPr>
        <w:pStyle w:val="NoSpacing"/>
        <w:rPr>
          <w:rFonts w:asciiTheme="majorHAnsi" w:hAnsiTheme="majorHAnsi"/>
          <w:sz w:val="24"/>
          <w:szCs w:val="24"/>
        </w:rPr>
      </w:pPr>
      <w:r w:rsidRPr="0087394F">
        <w:rPr>
          <w:rFonts w:asciiTheme="majorHAnsi" w:hAnsiTheme="majorHAnsi"/>
          <w:sz w:val="24"/>
          <w:szCs w:val="24"/>
        </w:rPr>
        <w:t xml:space="preserve">Wes </w:t>
      </w:r>
      <w:r>
        <w:rPr>
          <w:rFonts w:asciiTheme="majorHAnsi" w:hAnsiTheme="majorHAnsi"/>
          <w:sz w:val="24"/>
          <w:szCs w:val="24"/>
        </w:rPr>
        <w:t xml:space="preserve">Hewitt </w:t>
      </w:r>
      <w:r w:rsidRPr="0087394F">
        <w:rPr>
          <w:rFonts w:asciiTheme="majorHAnsi" w:hAnsiTheme="majorHAnsi"/>
          <w:sz w:val="24"/>
          <w:szCs w:val="24"/>
        </w:rPr>
        <w:t xml:space="preserve">received a draft </w:t>
      </w:r>
      <w:r>
        <w:rPr>
          <w:rFonts w:asciiTheme="majorHAnsi" w:hAnsiTheme="majorHAnsi"/>
          <w:sz w:val="24"/>
          <w:szCs w:val="24"/>
        </w:rPr>
        <w:t xml:space="preserve">copy </w:t>
      </w:r>
      <w:r w:rsidRPr="0087394F">
        <w:rPr>
          <w:rFonts w:asciiTheme="majorHAnsi" w:hAnsiTheme="majorHAnsi"/>
          <w:sz w:val="24"/>
          <w:szCs w:val="24"/>
        </w:rPr>
        <w:t xml:space="preserve">of the housing report. </w:t>
      </w:r>
      <w:r w:rsidR="007D03EB">
        <w:rPr>
          <w:rFonts w:asciiTheme="majorHAnsi" w:hAnsiTheme="majorHAnsi"/>
          <w:sz w:val="24"/>
          <w:szCs w:val="24"/>
        </w:rPr>
        <w:t>A strategy will be developed</w:t>
      </w:r>
      <w:r w:rsidRPr="0087394F">
        <w:rPr>
          <w:rFonts w:asciiTheme="majorHAnsi" w:hAnsiTheme="majorHAnsi"/>
          <w:sz w:val="24"/>
          <w:szCs w:val="24"/>
        </w:rPr>
        <w:t xml:space="preserve"> </w:t>
      </w:r>
      <w:r>
        <w:rPr>
          <w:rFonts w:asciiTheme="majorHAnsi" w:hAnsiTheme="majorHAnsi"/>
          <w:sz w:val="24"/>
          <w:szCs w:val="24"/>
        </w:rPr>
        <w:t>from th</w:t>
      </w:r>
      <w:r w:rsidR="007D03EB">
        <w:rPr>
          <w:rFonts w:asciiTheme="majorHAnsi" w:hAnsiTheme="majorHAnsi"/>
          <w:sz w:val="24"/>
          <w:szCs w:val="24"/>
        </w:rPr>
        <w:t>e</w:t>
      </w:r>
      <w:r>
        <w:rPr>
          <w:rFonts w:asciiTheme="majorHAnsi" w:hAnsiTheme="majorHAnsi"/>
          <w:sz w:val="24"/>
          <w:szCs w:val="24"/>
        </w:rPr>
        <w:t xml:space="preserve"> report</w:t>
      </w:r>
      <w:r w:rsidR="007D03EB">
        <w:rPr>
          <w:rFonts w:asciiTheme="majorHAnsi" w:hAnsiTheme="majorHAnsi"/>
          <w:sz w:val="24"/>
          <w:szCs w:val="24"/>
        </w:rPr>
        <w:t>,</w:t>
      </w:r>
      <w:r>
        <w:rPr>
          <w:rFonts w:asciiTheme="majorHAnsi" w:hAnsiTheme="majorHAnsi"/>
          <w:sz w:val="24"/>
          <w:szCs w:val="24"/>
        </w:rPr>
        <w:t xml:space="preserve"> </w:t>
      </w:r>
      <w:r w:rsidRPr="0087394F">
        <w:rPr>
          <w:rFonts w:asciiTheme="majorHAnsi" w:hAnsiTheme="majorHAnsi"/>
          <w:sz w:val="24"/>
          <w:szCs w:val="24"/>
        </w:rPr>
        <w:t>will distribute when complete</w:t>
      </w:r>
      <w:r w:rsidR="007D03EB">
        <w:rPr>
          <w:rFonts w:asciiTheme="majorHAnsi" w:hAnsiTheme="majorHAnsi"/>
          <w:sz w:val="24"/>
          <w:szCs w:val="24"/>
        </w:rPr>
        <w:t xml:space="preserve"> and</w:t>
      </w:r>
      <w:r>
        <w:rPr>
          <w:rFonts w:asciiTheme="majorHAnsi" w:hAnsiTheme="majorHAnsi"/>
          <w:sz w:val="24"/>
          <w:szCs w:val="24"/>
        </w:rPr>
        <w:t xml:space="preserve"> p</w:t>
      </w:r>
      <w:r w:rsidRPr="0087394F">
        <w:rPr>
          <w:rFonts w:asciiTheme="majorHAnsi" w:hAnsiTheme="majorHAnsi"/>
          <w:sz w:val="24"/>
          <w:szCs w:val="24"/>
        </w:rPr>
        <w:t>resent to the TOP at the November meeti</w:t>
      </w:r>
      <w:r>
        <w:rPr>
          <w:rFonts w:asciiTheme="majorHAnsi" w:hAnsiTheme="majorHAnsi"/>
          <w:sz w:val="24"/>
          <w:szCs w:val="24"/>
        </w:rPr>
        <w:t>ng.</w:t>
      </w:r>
    </w:p>
    <w:p w:rsidR="00211E62" w:rsidRPr="00D77837" w:rsidRDefault="00211E62" w:rsidP="00211E62">
      <w:pPr>
        <w:pStyle w:val="NoSpacing"/>
        <w:rPr>
          <w:rFonts w:asciiTheme="majorHAnsi" w:hAnsiTheme="majorHAnsi"/>
          <w:sz w:val="24"/>
          <w:szCs w:val="24"/>
        </w:rPr>
      </w:pPr>
    </w:p>
    <w:p w:rsidR="00D77837" w:rsidRPr="00AD7202" w:rsidRDefault="00D77837" w:rsidP="00B03066">
      <w:pPr>
        <w:pStyle w:val="NoSpacing"/>
        <w:rPr>
          <w:rFonts w:asciiTheme="majorHAnsi" w:hAnsiTheme="majorHAnsi"/>
          <w:b/>
          <w:sz w:val="28"/>
          <w:szCs w:val="28"/>
        </w:rPr>
      </w:pPr>
      <w:r w:rsidRPr="00AD7202">
        <w:rPr>
          <w:rFonts w:asciiTheme="majorHAnsi" w:hAnsiTheme="majorHAnsi"/>
          <w:b/>
          <w:sz w:val="28"/>
          <w:szCs w:val="28"/>
        </w:rPr>
        <w:t>Action Items:</w:t>
      </w:r>
    </w:p>
    <w:p w:rsidR="00720FA5" w:rsidRPr="007D03EB" w:rsidRDefault="00720FA5" w:rsidP="007D03EB">
      <w:pPr>
        <w:pStyle w:val="ListParagraph"/>
        <w:numPr>
          <w:ilvl w:val="0"/>
          <w:numId w:val="46"/>
        </w:numPr>
        <w:spacing w:after="0" w:line="240" w:lineRule="auto"/>
        <w:ind w:left="360"/>
        <w:rPr>
          <w:rFonts w:asciiTheme="majorHAnsi" w:hAnsiTheme="majorHAnsi"/>
          <w:sz w:val="24"/>
          <w:szCs w:val="24"/>
        </w:rPr>
      </w:pPr>
      <w:r w:rsidRPr="007D03EB">
        <w:rPr>
          <w:rFonts w:asciiTheme="majorHAnsi" w:hAnsiTheme="majorHAnsi"/>
          <w:sz w:val="24"/>
          <w:szCs w:val="24"/>
        </w:rPr>
        <w:lastRenderedPageBreak/>
        <w:t xml:space="preserve">Distribute </w:t>
      </w:r>
      <w:r w:rsidR="00211E62" w:rsidRPr="007D03EB">
        <w:rPr>
          <w:rFonts w:asciiTheme="majorHAnsi" w:hAnsiTheme="majorHAnsi"/>
          <w:sz w:val="24"/>
          <w:szCs w:val="24"/>
        </w:rPr>
        <w:t xml:space="preserve">Housing </w:t>
      </w:r>
      <w:r w:rsidRPr="007D03EB">
        <w:rPr>
          <w:rFonts w:asciiTheme="majorHAnsi" w:hAnsiTheme="majorHAnsi"/>
          <w:sz w:val="24"/>
          <w:szCs w:val="24"/>
        </w:rPr>
        <w:t>information and draft of the</w:t>
      </w:r>
      <w:r w:rsidR="00211E62" w:rsidRPr="007D03EB">
        <w:rPr>
          <w:rFonts w:asciiTheme="majorHAnsi" w:hAnsiTheme="majorHAnsi"/>
          <w:sz w:val="24"/>
          <w:szCs w:val="24"/>
        </w:rPr>
        <w:t xml:space="preserve"> support</w:t>
      </w:r>
      <w:r w:rsidRPr="007D03EB">
        <w:rPr>
          <w:rFonts w:asciiTheme="majorHAnsi" w:hAnsiTheme="majorHAnsi"/>
          <w:sz w:val="24"/>
          <w:szCs w:val="24"/>
        </w:rPr>
        <w:t xml:space="preserve"> letter.</w:t>
      </w:r>
    </w:p>
    <w:p w:rsidR="00720FA5" w:rsidRPr="007D03EB" w:rsidRDefault="00211E62" w:rsidP="007D03EB">
      <w:pPr>
        <w:pStyle w:val="ListParagraph"/>
        <w:numPr>
          <w:ilvl w:val="0"/>
          <w:numId w:val="46"/>
        </w:numPr>
        <w:spacing w:after="0" w:line="240" w:lineRule="auto"/>
        <w:ind w:left="360"/>
        <w:rPr>
          <w:rFonts w:asciiTheme="majorHAnsi" w:hAnsiTheme="majorHAnsi"/>
          <w:sz w:val="24"/>
          <w:szCs w:val="24"/>
        </w:rPr>
      </w:pPr>
      <w:r w:rsidRPr="007D03EB">
        <w:rPr>
          <w:rFonts w:asciiTheme="majorHAnsi" w:hAnsiTheme="majorHAnsi"/>
          <w:sz w:val="24"/>
          <w:szCs w:val="24"/>
        </w:rPr>
        <w:t>Prepare a procedure for support letter requests.</w:t>
      </w:r>
    </w:p>
    <w:p w:rsidR="00D77837" w:rsidRPr="007D03EB" w:rsidRDefault="00D77837" w:rsidP="007D03EB">
      <w:pPr>
        <w:pStyle w:val="ListParagraph"/>
        <w:numPr>
          <w:ilvl w:val="0"/>
          <w:numId w:val="46"/>
        </w:numPr>
        <w:spacing w:after="0" w:line="240" w:lineRule="auto"/>
        <w:ind w:left="360"/>
        <w:rPr>
          <w:rFonts w:asciiTheme="majorHAnsi" w:hAnsiTheme="majorHAnsi"/>
          <w:sz w:val="24"/>
          <w:szCs w:val="24"/>
        </w:rPr>
      </w:pPr>
      <w:r w:rsidRPr="007D03EB">
        <w:rPr>
          <w:rFonts w:asciiTheme="majorHAnsi" w:hAnsiTheme="majorHAnsi"/>
          <w:sz w:val="24"/>
          <w:szCs w:val="24"/>
        </w:rPr>
        <w:t>Marcie send information regarding the</w:t>
      </w:r>
      <w:r w:rsidR="00236417" w:rsidRPr="007D03EB">
        <w:rPr>
          <w:rFonts w:asciiTheme="majorHAnsi" w:hAnsiTheme="majorHAnsi"/>
          <w:sz w:val="24"/>
          <w:szCs w:val="24"/>
        </w:rPr>
        <w:t xml:space="preserve"> Ahousaht</w:t>
      </w:r>
      <w:r w:rsidRPr="007D03EB">
        <w:rPr>
          <w:rFonts w:asciiTheme="majorHAnsi" w:hAnsiTheme="majorHAnsi"/>
          <w:sz w:val="24"/>
          <w:szCs w:val="24"/>
        </w:rPr>
        <w:t xml:space="preserve"> audiometer to Janice.</w:t>
      </w:r>
    </w:p>
    <w:p w:rsidR="007D03EB" w:rsidRPr="007D03EB" w:rsidRDefault="007D03EB" w:rsidP="007D03EB">
      <w:pPr>
        <w:pStyle w:val="ListParagraph"/>
        <w:numPr>
          <w:ilvl w:val="0"/>
          <w:numId w:val="46"/>
        </w:numPr>
        <w:spacing w:after="0"/>
        <w:ind w:left="360"/>
        <w:rPr>
          <w:rFonts w:asciiTheme="majorHAnsi" w:hAnsiTheme="majorHAnsi"/>
          <w:sz w:val="24"/>
          <w:szCs w:val="24"/>
        </w:rPr>
      </w:pPr>
      <w:r w:rsidRPr="007D03EB">
        <w:rPr>
          <w:rFonts w:asciiTheme="majorHAnsi" w:hAnsiTheme="majorHAnsi"/>
          <w:sz w:val="24"/>
          <w:szCs w:val="24"/>
        </w:rPr>
        <w:t xml:space="preserve">Distribute and post Strategic Plan Update on line. </w:t>
      </w:r>
    </w:p>
    <w:p w:rsidR="007D03EB" w:rsidRPr="007D03EB" w:rsidRDefault="007D03EB" w:rsidP="007D03EB">
      <w:pPr>
        <w:pStyle w:val="NoSpacing"/>
        <w:numPr>
          <w:ilvl w:val="0"/>
          <w:numId w:val="46"/>
        </w:numPr>
        <w:ind w:left="360"/>
        <w:rPr>
          <w:rFonts w:asciiTheme="majorHAnsi" w:hAnsiTheme="majorHAnsi"/>
          <w:sz w:val="24"/>
          <w:szCs w:val="24"/>
        </w:rPr>
      </w:pPr>
      <w:r w:rsidRPr="007D03EB">
        <w:rPr>
          <w:rFonts w:asciiTheme="majorHAnsi" w:hAnsiTheme="majorHAnsi"/>
          <w:sz w:val="24"/>
          <w:szCs w:val="24"/>
        </w:rPr>
        <w:t>Invite Maggie to the October TOP Meeting to present the PA Vital Signs Presentatio</w:t>
      </w:r>
      <w:r>
        <w:rPr>
          <w:rFonts w:asciiTheme="majorHAnsi" w:hAnsiTheme="majorHAnsi"/>
          <w:sz w:val="24"/>
          <w:szCs w:val="24"/>
        </w:rPr>
        <w:t>n</w:t>
      </w:r>
    </w:p>
    <w:p w:rsidR="00A9468E" w:rsidRPr="00AD7202" w:rsidRDefault="00A9468E" w:rsidP="00B03066">
      <w:pPr>
        <w:spacing w:after="0" w:line="240" w:lineRule="auto"/>
        <w:rPr>
          <w:rFonts w:asciiTheme="majorHAnsi" w:hAnsiTheme="majorHAnsi"/>
          <w:sz w:val="24"/>
          <w:szCs w:val="24"/>
          <w:u w:val="single"/>
        </w:rPr>
      </w:pPr>
    </w:p>
    <w:p w:rsidR="002620CE" w:rsidRPr="00AD7202" w:rsidRDefault="002620CE" w:rsidP="005E5E2B">
      <w:pPr>
        <w:pStyle w:val="NoSpacing"/>
        <w:rPr>
          <w:rFonts w:asciiTheme="majorHAnsi" w:hAnsiTheme="majorHAnsi"/>
          <w:b/>
          <w:sz w:val="28"/>
          <w:szCs w:val="28"/>
        </w:rPr>
      </w:pPr>
      <w:r w:rsidRPr="00AD7202">
        <w:rPr>
          <w:rFonts w:asciiTheme="majorHAnsi" w:hAnsiTheme="majorHAnsi"/>
          <w:b/>
          <w:sz w:val="28"/>
          <w:szCs w:val="28"/>
        </w:rPr>
        <w:t>5.</w:t>
      </w:r>
      <w:r w:rsidRPr="00AD7202">
        <w:rPr>
          <w:rFonts w:asciiTheme="majorHAnsi" w:hAnsiTheme="majorHAnsi"/>
          <w:b/>
          <w:sz w:val="28"/>
          <w:szCs w:val="28"/>
        </w:rPr>
        <w:tab/>
      </w:r>
      <w:r w:rsidR="00B164C4" w:rsidRPr="00AD7202">
        <w:rPr>
          <w:rFonts w:asciiTheme="majorHAnsi" w:hAnsiTheme="majorHAnsi"/>
          <w:b/>
          <w:sz w:val="28"/>
          <w:szCs w:val="28"/>
        </w:rPr>
        <w:t>AECD Funding Decisions</w:t>
      </w:r>
    </w:p>
    <w:p w:rsidR="002620CE" w:rsidRDefault="00211E62" w:rsidP="00B03066">
      <w:pPr>
        <w:pStyle w:val="NoSpacing"/>
        <w:rPr>
          <w:rFonts w:asciiTheme="majorHAnsi" w:hAnsiTheme="majorHAnsi"/>
          <w:sz w:val="24"/>
          <w:szCs w:val="24"/>
        </w:rPr>
      </w:pPr>
      <w:r>
        <w:rPr>
          <w:rFonts w:asciiTheme="majorHAnsi" w:hAnsiTheme="majorHAnsi"/>
          <w:sz w:val="24"/>
          <w:szCs w:val="24"/>
        </w:rPr>
        <w:t>There is $8</w:t>
      </w:r>
      <w:r w:rsidR="007D03EB">
        <w:rPr>
          <w:rFonts w:asciiTheme="majorHAnsi" w:hAnsiTheme="majorHAnsi"/>
          <w:sz w:val="24"/>
          <w:szCs w:val="24"/>
        </w:rPr>
        <w:t>,</w:t>
      </w:r>
      <w:r>
        <w:rPr>
          <w:rFonts w:asciiTheme="majorHAnsi" w:hAnsiTheme="majorHAnsi"/>
          <w:sz w:val="24"/>
          <w:szCs w:val="24"/>
        </w:rPr>
        <w:t xml:space="preserve">200 remaining from the MOU to the </w:t>
      </w:r>
      <w:r w:rsidR="00236417">
        <w:rPr>
          <w:rFonts w:asciiTheme="majorHAnsi" w:hAnsiTheme="majorHAnsi"/>
          <w:sz w:val="24"/>
          <w:szCs w:val="24"/>
        </w:rPr>
        <w:t>Aboriginal</w:t>
      </w:r>
      <w:r>
        <w:rPr>
          <w:rFonts w:asciiTheme="majorHAnsi" w:hAnsiTheme="majorHAnsi"/>
          <w:sz w:val="24"/>
          <w:szCs w:val="24"/>
        </w:rPr>
        <w:t xml:space="preserve"> ECD table which is no longer meeting regularly.  Marcie met with t he Friendship Center to see where they were in terms of that network table coming back together, at this point there is no information as to when the table will reconvene.</w:t>
      </w:r>
      <w:r w:rsidR="00236417">
        <w:rPr>
          <w:rFonts w:asciiTheme="majorHAnsi" w:hAnsiTheme="majorHAnsi"/>
          <w:sz w:val="24"/>
          <w:szCs w:val="24"/>
        </w:rPr>
        <w:t xml:space="preserve"> </w:t>
      </w:r>
    </w:p>
    <w:p w:rsidR="00236417" w:rsidRDefault="00236417" w:rsidP="00B03066">
      <w:pPr>
        <w:pStyle w:val="NoSpacing"/>
        <w:rPr>
          <w:rFonts w:asciiTheme="majorHAnsi" w:hAnsiTheme="majorHAnsi"/>
          <w:sz w:val="24"/>
          <w:szCs w:val="24"/>
        </w:rPr>
      </w:pPr>
    </w:p>
    <w:p w:rsidR="00A35783" w:rsidRDefault="00A35783" w:rsidP="00B03066">
      <w:pPr>
        <w:pStyle w:val="NoSpacing"/>
        <w:rPr>
          <w:rFonts w:asciiTheme="majorHAnsi" w:hAnsiTheme="majorHAnsi"/>
          <w:b/>
          <w:sz w:val="28"/>
          <w:szCs w:val="28"/>
        </w:rPr>
      </w:pPr>
      <w:r w:rsidRPr="00AD7202">
        <w:rPr>
          <w:rFonts w:asciiTheme="majorHAnsi" w:hAnsiTheme="majorHAnsi"/>
          <w:b/>
          <w:sz w:val="28"/>
          <w:szCs w:val="28"/>
        </w:rPr>
        <w:t>Action Items:</w:t>
      </w:r>
    </w:p>
    <w:p w:rsidR="00D85181" w:rsidRPr="007D03EB" w:rsidRDefault="00E669C7" w:rsidP="007D03EB">
      <w:pPr>
        <w:pStyle w:val="NoSpacing"/>
        <w:numPr>
          <w:ilvl w:val="0"/>
          <w:numId w:val="47"/>
        </w:numPr>
        <w:ind w:left="360"/>
        <w:rPr>
          <w:rFonts w:asciiTheme="majorHAnsi" w:hAnsiTheme="majorHAnsi"/>
          <w:sz w:val="24"/>
          <w:szCs w:val="24"/>
        </w:rPr>
      </w:pPr>
      <w:r>
        <w:rPr>
          <w:rFonts w:asciiTheme="majorHAnsi" w:hAnsiTheme="majorHAnsi"/>
          <w:sz w:val="24"/>
          <w:szCs w:val="24"/>
        </w:rPr>
        <w:t>Marcie to s</w:t>
      </w:r>
      <w:r w:rsidR="00211E62" w:rsidRPr="007D03EB">
        <w:rPr>
          <w:rFonts w:asciiTheme="majorHAnsi" w:hAnsiTheme="majorHAnsi"/>
          <w:sz w:val="24"/>
          <w:szCs w:val="24"/>
        </w:rPr>
        <w:t>end a request to have the monies returned</w:t>
      </w:r>
      <w:r w:rsidR="007D03EB">
        <w:rPr>
          <w:rFonts w:asciiTheme="majorHAnsi" w:hAnsiTheme="majorHAnsi"/>
          <w:sz w:val="24"/>
          <w:szCs w:val="24"/>
        </w:rPr>
        <w:t>.</w:t>
      </w:r>
    </w:p>
    <w:p w:rsidR="001F061F" w:rsidRPr="00AD7202" w:rsidRDefault="001F061F" w:rsidP="00B03066">
      <w:pPr>
        <w:pStyle w:val="NoSpacing"/>
        <w:rPr>
          <w:rFonts w:asciiTheme="majorHAnsi" w:hAnsiTheme="majorHAnsi"/>
          <w:b/>
          <w:sz w:val="28"/>
          <w:szCs w:val="28"/>
        </w:rPr>
      </w:pPr>
    </w:p>
    <w:p w:rsidR="008E145A" w:rsidRPr="00AD7202" w:rsidRDefault="00117CB0" w:rsidP="005E5E2B">
      <w:pPr>
        <w:pStyle w:val="NoSpacing"/>
        <w:rPr>
          <w:rFonts w:asciiTheme="majorHAnsi" w:hAnsiTheme="majorHAnsi"/>
          <w:b/>
          <w:sz w:val="28"/>
          <w:szCs w:val="28"/>
        </w:rPr>
      </w:pPr>
      <w:r w:rsidRPr="00AD7202">
        <w:rPr>
          <w:rFonts w:asciiTheme="majorHAnsi" w:hAnsiTheme="majorHAnsi"/>
          <w:b/>
          <w:sz w:val="28"/>
          <w:szCs w:val="28"/>
        </w:rPr>
        <w:t>6</w:t>
      </w:r>
      <w:r w:rsidR="00D422D2" w:rsidRPr="00AD7202">
        <w:rPr>
          <w:rFonts w:asciiTheme="majorHAnsi" w:hAnsiTheme="majorHAnsi"/>
          <w:b/>
          <w:sz w:val="28"/>
          <w:szCs w:val="28"/>
        </w:rPr>
        <w:t>.</w:t>
      </w:r>
      <w:r w:rsidR="00B00482" w:rsidRPr="00AD7202">
        <w:rPr>
          <w:rFonts w:asciiTheme="majorHAnsi" w:hAnsiTheme="majorHAnsi"/>
          <w:b/>
          <w:sz w:val="28"/>
          <w:szCs w:val="28"/>
        </w:rPr>
        <w:tab/>
      </w:r>
      <w:proofErr w:type="spellStart"/>
      <w:r w:rsidR="002620CE" w:rsidRPr="00AD7202">
        <w:rPr>
          <w:rFonts w:asciiTheme="majorHAnsi" w:hAnsiTheme="majorHAnsi"/>
          <w:b/>
          <w:sz w:val="28"/>
          <w:szCs w:val="28"/>
        </w:rPr>
        <w:t>ToP</w:t>
      </w:r>
      <w:proofErr w:type="spellEnd"/>
      <w:r w:rsidR="002620CE" w:rsidRPr="00AD7202">
        <w:rPr>
          <w:rFonts w:asciiTheme="majorHAnsi" w:hAnsiTheme="majorHAnsi"/>
          <w:b/>
          <w:sz w:val="28"/>
          <w:szCs w:val="28"/>
        </w:rPr>
        <w:t xml:space="preserve"> Hot Seat</w:t>
      </w:r>
    </w:p>
    <w:p w:rsidR="00A41F46" w:rsidRDefault="00A41F46" w:rsidP="00B03066">
      <w:pPr>
        <w:pStyle w:val="NoSpacing"/>
        <w:rPr>
          <w:rFonts w:asciiTheme="majorHAnsi" w:hAnsiTheme="majorHAnsi"/>
          <w:sz w:val="24"/>
          <w:szCs w:val="24"/>
        </w:rPr>
      </w:pPr>
      <w:r w:rsidRPr="0070137C">
        <w:rPr>
          <w:rFonts w:asciiTheme="majorHAnsi" w:hAnsiTheme="majorHAnsi"/>
          <w:sz w:val="24"/>
          <w:szCs w:val="24"/>
        </w:rPr>
        <w:t xml:space="preserve">Wes Hewitt </w:t>
      </w:r>
      <w:r w:rsidR="00211E62">
        <w:rPr>
          <w:rFonts w:asciiTheme="majorHAnsi" w:hAnsiTheme="majorHAnsi"/>
          <w:sz w:val="24"/>
          <w:szCs w:val="24"/>
        </w:rPr>
        <w:t xml:space="preserve">explained what his working role is </w:t>
      </w:r>
      <w:r w:rsidR="007D03EB">
        <w:rPr>
          <w:rFonts w:asciiTheme="majorHAnsi" w:hAnsiTheme="majorHAnsi"/>
          <w:sz w:val="24"/>
          <w:szCs w:val="24"/>
        </w:rPr>
        <w:t xml:space="preserve">with the Port Alberni </w:t>
      </w:r>
      <w:proofErr w:type="gramStart"/>
      <w:r w:rsidR="007D03EB">
        <w:rPr>
          <w:rFonts w:asciiTheme="majorHAnsi" w:hAnsiTheme="majorHAnsi"/>
          <w:sz w:val="24"/>
          <w:szCs w:val="24"/>
        </w:rPr>
        <w:t>Shelter,</w:t>
      </w:r>
      <w:proofErr w:type="gramEnd"/>
      <w:r w:rsidR="007D03EB">
        <w:rPr>
          <w:rFonts w:asciiTheme="majorHAnsi" w:hAnsiTheme="majorHAnsi"/>
          <w:sz w:val="24"/>
          <w:szCs w:val="24"/>
        </w:rPr>
        <w:t xml:space="preserve"> He has been with the PA Shelter Society </w:t>
      </w:r>
      <w:r w:rsidR="00000BE6">
        <w:rPr>
          <w:rFonts w:asciiTheme="majorHAnsi" w:hAnsiTheme="majorHAnsi"/>
          <w:sz w:val="24"/>
          <w:szCs w:val="24"/>
        </w:rPr>
        <w:t>since</w:t>
      </w:r>
      <w:r w:rsidRPr="0070137C">
        <w:rPr>
          <w:rFonts w:asciiTheme="majorHAnsi" w:hAnsiTheme="majorHAnsi"/>
          <w:sz w:val="24"/>
          <w:szCs w:val="24"/>
        </w:rPr>
        <w:t xml:space="preserve"> 2009</w:t>
      </w:r>
      <w:r w:rsidR="00000BE6">
        <w:rPr>
          <w:rFonts w:asciiTheme="majorHAnsi" w:hAnsiTheme="majorHAnsi"/>
          <w:sz w:val="24"/>
          <w:szCs w:val="24"/>
        </w:rPr>
        <w:t xml:space="preserve">, the </w:t>
      </w:r>
      <w:r w:rsidRPr="0070137C">
        <w:rPr>
          <w:rFonts w:asciiTheme="majorHAnsi" w:hAnsiTheme="majorHAnsi"/>
          <w:sz w:val="24"/>
          <w:szCs w:val="24"/>
        </w:rPr>
        <w:t>shelter society started in 1972</w:t>
      </w:r>
      <w:r w:rsidR="00000BE6">
        <w:rPr>
          <w:rFonts w:asciiTheme="majorHAnsi" w:hAnsiTheme="majorHAnsi"/>
          <w:sz w:val="24"/>
          <w:szCs w:val="24"/>
        </w:rPr>
        <w:t>,</w:t>
      </w:r>
      <w:r w:rsidRPr="0070137C">
        <w:rPr>
          <w:rFonts w:asciiTheme="majorHAnsi" w:hAnsiTheme="majorHAnsi"/>
          <w:sz w:val="24"/>
          <w:szCs w:val="24"/>
        </w:rPr>
        <w:t xml:space="preserve"> 43 years in this community</w:t>
      </w:r>
      <w:r w:rsidR="00000BE6">
        <w:rPr>
          <w:rFonts w:asciiTheme="majorHAnsi" w:hAnsiTheme="majorHAnsi"/>
          <w:sz w:val="24"/>
          <w:szCs w:val="24"/>
        </w:rPr>
        <w:t>.  Their mandate has not changed “</w:t>
      </w:r>
      <w:r w:rsidRPr="0070137C">
        <w:rPr>
          <w:rFonts w:asciiTheme="majorHAnsi" w:hAnsiTheme="majorHAnsi"/>
          <w:sz w:val="24"/>
          <w:szCs w:val="24"/>
        </w:rPr>
        <w:t xml:space="preserve">Everyone </w:t>
      </w:r>
      <w:r w:rsidR="00000BE6">
        <w:rPr>
          <w:rFonts w:asciiTheme="majorHAnsi" w:hAnsiTheme="majorHAnsi"/>
          <w:sz w:val="24"/>
          <w:szCs w:val="24"/>
        </w:rPr>
        <w:t xml:space="preserve">in </w:t>
      </w:r>
      <w:r w:rsidRPr="0070137C">
        <w:rPr>
          <w:rFonts w:asciiTheme="majorHAnsi" w:hAnsiTheme="majorHAnsi"/>
          <w:sz w:val="24"/>
          <w:szCs w:val="24"/>
        </w:rPr>
        <w:t>the community deserves a home.</w:t>
      </w:r>
      <w:r w:rsidR="00000BE6">
        <w:rPr>
          <w:rFonts w:asciiTheme="majorHAnsi" w:hAnsiTheme="majorHAnsi"/>
          <w:sz w:val="24"/>
          <w:szCs w:val="24"/>
        </w:rPr>
        <w:t>”  There are</w:t>
      </w:r>
      <w:r w:rsidR="00000BE6" w:rsidRPr="0070137C">
        <w:rPr>
          <w:rFonts w:asciiTheme="majorHAnsi" w:hAnsiTheme="majorHAnsi"/>
          <w:sz w:val="24"/>
          <w:szCs w:val="24"/>
        </w:rPr>
        <w:t xml:space="preserve"> 2 fulltime case managers, working with clients to connect them with resourc</w:t>
      </w:r>
      <w:r w:rsidR="007D03EB">
        <w:rPr>
          <w:rFonts w:asciiTheme="majorHAnsi" w:hAnsiTheme="majorHAnsi"/>
          <w:sz w:val="24"/>
          <w:szCs w:val="24"/>
        </w:rPr>
        <w:t>es and people in the community. “We</w:t>
      </w:r>
      <w:r w:rsidR="00000BE6" w:rsidRPr="0070137C">
        <w:rPr>
          <w:rFonts w:asciiTheme="majorHAnsi" w:hAnsiTheme="majorHAnsi"/>
          <w:sz w:val="24"/>
          <w:szCs w:val="24"/>
        </w:rPr>
        <w:t xml:space="preserve"> build partnerships.</w:t>
      </w:r>
      <w:r w:rsidR="007D03EB">
        <w:rPr>
          <w:rFonts w:asciiTheme="majorHAnsi" w:hAnsiTheme="majorHAnsi"/>
          <w:sz w:val="24"/>
          <w:szCs w:val="24"/>
        </w:rPr>
        <w:t>”</w:t>
      </w:r>
      <w:r w:rsidR="00000BE6">
        <w:rPr>
          <w:rFonts w:asciiTheme="majorHAnsi" w:hAnsiTheme="majorHAnsi"/>
          <w:sz w:val="24"/>
          <w:szCs w:val="24"/>
        </w:rPr>
        <w:t xml:space="preserve"> The reason for homelessness has changed in the past it was due to mental health and addictions after a survey in 2008-2009 the leading cause of homelessness</w:t>
      </w:r>
      <w:r w:rsidR="007D03EB">
        <w:rPr>
          <w:rFonts w:asciiTheme="majorHAnsi" w:hAnsiTheme="majorHAnsi"/>
          <w:sz w:val="24"/>
          <w:szCs w:val="24"/>
        </w:rPr>
        <w:t xml:space="preserve"> was determined to be poverty.</w:t>
      </w:r>
    </w:p>
    <w:p w:rsidR="00000BE6" w:rsidRPr="0070137C" w:rsidRDefault="00000BE6" w:rsidP="00B03066">
      <w:pPr>
        <w:pStyle w:val="NoSpacing"/>
        <w:rPr>
          <w:rFonts w:asciiTheme="majorHAnsi" w:hAnsiTheme="majorHAnsi"/>
          <w:sz w:val="24"/>
          <w:szCs w:val="24"/>
        </w:rPr>
      </w:pPr>
    </w:p>
    <w:p w:rsidR="00A41F46" w:rsidRDefault="00000BE6" w:rsidP="00B03066">
      <w:pPr>
        <w:pStyle w:val="NoSpacing"/>
        <w:rPr>
          <w:rFonts w:asciiTheme="majorHAnsi" w:hAnsiTheme="majorHAnsi"/>
          <w:sz w:val="24"/>
          <w:szCs w:val="24"/>
        </w:rPr>
      </w:pPr>
      <w:r>
        <w:rPr>
          <w:rFonts w:asciiTheme="majorHAnsi" w:hAnsiTheme="majorHAnsi"/>
          <w:sz w:val="24"/>
          <w:szCs w:val="24"/>
        </w:rPr>
        <w:t xml:space="preserve">Dr. </w:t>
      </w:r>
      <w:r w:rsidR="00A41F46" w:rsidRPr="0070137C">
        <w:rPr>
          <w:rFonts w:asciiTheme="majorHAnsi" w:hAnsiTheme="majorHAnsi"/>
          <w:sz w:val="24"/>
          <w:szCs w:val="24"/>
        </w:rPr>
        <w:t xml:space="preserve">Sean </w:t>
      </w:r>
      <w:proofErr w:type="spellStart"/>
      <w:r w:rsidR="002B130E">
        <w:rPr>
          <w:rFonts w:asciiTheme="majorHAnsi" w:hAnsiTheme="majorHAnsi"/>
          <w:sz w:val="24"/>
          <w:szCs w:val="24"/>
        </w:rPr>
        <w:t>Wachtel</w:t>
      </w:r>
      <w:proofErr w:type="spellEnd"/>
      <w:r w:rsidR="002B130E">
        <w:rPr>
          <w:rFonts w:asciiTheme="majorHAnsi" w:hAnsiTheme="majorHAnsi"/>
          <w:sz w:val="24"/>
          <w:szCs w:val="24"/>
        </w:rPr>
        <w:t xml:space="preserve"> </w:t>
      </w:r>
      <w:r w:rsidR="007D03EB">
        <w:rPr>
          <w:rFonts w:asciiTheme="majorHAnsi" w:hAnsiTheme="majorHAnsi"/>
          <w:sz w:val="24"/>
          <w:szCs w:val="24"/>
        </w:rPr>
        <w:t>came to the Island</w:t>
      </w:r>
      <w:r>
        <w:rPr>
          <w:rFonts w:asciiTheme="majorHAnsi" w:hAnsiTheme="majorHAnsi"/>
          <w:sz w:val="24"/>
          <w:szCs w:val="24"/>
        </w:rPr>
        <w:t xml:space="preserve"> from the </w:t>
      </w:r>
      <w:proofErr w:type="spellStart"/>
      <w:r>
        <w:rPr>
          <w:rFonts w:asciiTheme="majorHAnsi" w:hAnsiTheme="majorHAnsi"/>
          <w:sz w:val="24"/>
          <w:szCs w:val="24"/>
        </w:rPr>
        <w:t>Kootenays</w:t>
      </w:r>
      <w:proofErr w:type="spellEnd"/>
      <w:r>
        <w:rPr>
          <w:rFonts w:asciiTheme="majorHAnsi" w:hAnsiTheme="majorHAnsi"/>
          <w:sz w:val="24"/>
          <w:szCs w:val="24"/>
        </w:rPr>
        <w:t>, has retraining in public</w:t>
      </w:r>
      <w:r w:rsidR="0070137C">
        <w:rPr>
          <w:rFonts w:asciiTheme="majorHAnsi" w:hAnsiTheme="majorHAnsi"/>
          <w:sz w:val="24"/>
          <w:szCs w:val="24"/>
        </w:rPr>
        <w:t xml:space="preserve"> health</w:t>
      </w:r>
      <w:r>
        <w:rPr>
          <w:rFonts w:asciiTheme="majorHAnsi" w:hAnsiTheme="majorHAnsi"/>
          <w:sz w:val="24"/>
          <w:szCs w:val="24"/>
        </w:rPr>
        <w:t xml:space="preserve"> </w:t>
      </w:r>
      <w:r w:rsidR="0070137C">
        <w:rPr>
          <w:rFonts w:asciiTheme="majorHAnsi" w:hAnsiTheme="majorHAnsi"/>
          <w:sz w:val="24"/>
          <w:szCs w:val="24"/>
        </w:rPr>
        <w:t>with</w:t>
      </w:r>
      <w:r>
        <w:rPr>
          <w:rFonts w:asciiTheme="majorHAnsi" w:hAnsiTheme="majorHAnsi"/>
          <w:sz w:val="24"/>
          <w:szCs w:val="24"/>
        </w:rPr>
        <w:t xml:space="preserve"> a</w:t>
      </w:r>
      <w:r w:rsidR="0070137C">
        <w:rPr>
          <w:rFonts w:asciiTheme="majorHAnsi" w:hAnsiTheme="majorHAnsi"/>
          <w:sz w:val="24"/>
          <w:szCs w:val="24"/>
        </w:rPr>
        <w:t xml:space="preserve"> health literacy priority</w:t>
      </w:r>
      <w:r w:rsidR="007D03EB">
        <w:rPr>
          <w:rFonts w:asciiTheme="majorHAnsi" w:hAnsiTheme="majorHAnsi"/>
          <w:sz w:val="24"/>
          <w:szCs w:val="24"/>
        </w:rPr>
        <w:t xml:space="preserve">. </w:t>
      </w:r>
      <w:r w:rsidR="0070137C">
        <w:rPr>
          <w:rFonts w:asciiTheme="majorHAnsi" w:hAnsiTheme="majorHAnsi"/>
          <w:sz w:val="24"/>
          <w:szCs w:val="24"/>
        </w:rPr>
        <w:t xml:space="preserve"> </w:t>
      </w:r>
      <w:r>
        <w:rPr>
          <w:rFonts w:asciiTheme="majorHAnsi" w:hAnsiTheme="majorHAnsi"/>
          <w:sz w:val="24"/>
          <w:szCs w:val="24"/>
        </w:rPr>
        <w:t>Sean asked the question “</w:t>
      </w:r>
      <w:r w:rsidR="0070137C">
        <w:rPr>
          <w:rFonts w:asciiTheme="majorHAnsi" w:hAnsiTheme="majorHAnsi"/>
          <w:sz w:val="24"/>
          <w:szCs w:val="24"/>
        </w:rPr>
        <w:t xml:space="preserve">What </w:t>
      </w:r>
      <w:r w:rsidR="007D03EB">
        <w:rPr>
          <w:rFonts w:asciiTheme="majorHAnsi" w:hAnsiTheme="majorHAnsi"/>
          <w:sz w:val="24"/>
          <w:szCs w:val="24"/>
        </w:rPr>
        <w:t>is your understanding of</w:t>
      </w:r>
      <w:r w:rsidR="0070137C">
        <w:rPr>
          <w:rFonts w:asciiTheme="majorHAnsi" w:hAnsiTheme="majorHAnsi"/>
          <w:sz w:val="24"/>
          <w:szCs w:val="24"/>
        </w:rPr>
        <w:t xml:space="preserve"> </w:t>
      </w:r>
      <w:r>
        <w:rPr>
          <w:rFonts w:asciiTheme="majorHAnsi" w:hAnsiTheme="majorHAnsi"/>
          <w:sz w:val="24"/>
          <w:szCs w:val="24"/>
        </w:rPr>
        <w:t>health</w:t>
      </w:r>
      <w:r w:rsidR="00A56A0C">
        <w:rPr>
          <w:rFonts w:asciiTheme="majorHAnsi" w:hAnsiTheme="majorHAnsi"/>
          <w:sz w:val="24"/>
          <w:szCs w:val="24"/>
        </w:rPr>
        <w:t xml:space="preserve"> literacy?”</w:t>
      </w:r>
    </w:p>
    <w:p w:rsidR="00E669C7" w:rsidRDefault="00E669C7" w:rsidP="00B03066">
      <w:pPr>
        <w:pStyle w:val="NoSpacing"/>
        <w:rPr>
          <w:rFonts w:asciiTheme="majorHAnsi" w:hAnsiTheme="majorHAnsi"/>
          <w:sz w:val="24"/>
          <w:szCs w:val="24"/>
        </w:rPr>
      </w:pPr>
    </w:p>
    <w:p w:rsidR="00A56A0C" w:rsidRDefault="0070137C" w:rsidP="00B03066">
      <w:pPr>
        <w:pStyle w:val="NoSpacing"/>
        <w:rPr>
          <w:rFonts w:asciiTheme="majorHAnsi" w:hAnsiTheme="majorHAnsi"/>
          <w:sz w:val="24"/>
          <w:szCs w:val="24"/>
        </w:rPr>
      </w:pPr>
      <w:proofErr w:type="spellStart"/>
      <w:r>
        <w:rPr>
          <w:rFonts w:asciiTheme="majorHAnsi" w:hAnsiTheme="majorHAnsi"/>
          <w:sz w:val="24"/>
          <w:szCs w:val="24"/>
        </w:rPr>
        <w:t>Shaunee</w:t>
      </w:r>
      <w:proofErr w:type="spellEnd"/>
      <w:r>
        <w:rPr>
          <w:rFonts w:asciiTheme="majorHAnsi" w:hAnsiTheme="majorHAnsi"/>
          <w:sz w:val="24"/>
          <w:szCs w:val="24"/>
        </w:rPr>
        <w:t xml:space="preserve"> </w:t>
      </w:r>
      <w:proofErr w:type="spellStart"/>
      <w:r w:rsidR="00A56A0C">
        <w:rPr>
          <w:rFonts w:asciiTheme="majorHAnsi" w:hAnsiTheme="majorHAnsi"/>
          <w:sz w:val="24"/>
          <w:szCs w:val="24"/>
        </w:rPr>
        <w:t>Casavant</w:t>
      </w:r>
      <w:proofErr w:type="spellEnd"/>
      <w:r w:rsidR="00A56A0C">
        <w:rPr>
          <w:rFonts w:asciiTheme="majorHAnsi" w:hAnsiTheme="majorHAnsi"/>
          <w:sz w:val="24"/>
          <w:szCs w:val="24"/>
        </w:rPr>
        <w:t xml:space="preserve"> explained </w:t>
      </w:r>
      <w:proofErr w:type="gramStart"/>
      <w:r w:rsidR="00A56A0C">
        <w:rPr>
          <w:rFonts w:asciiTheme="majorHAnsi" w:hAnsiTheme="majorHAnsi"/>
          <w:sz w:val="24"/>
          <w:szCs w:val="24"/>
        </w:rPr>
        <w:t xml:space="preserve">it’s </w:t>
      </w:r>
      <w:r>
        <w:rPr>
          <w:rFonts w:asciiTheme="majorHAnsi" w:hAnsiTheme="majorHAnsi"/>
          <w:sz w:val="24"/>
          <w:szCs w:val="24"/>
        </w:rPr>
        <w:t>knowing</w:t>
      </w:r>
      <w:proofErr w:type="gramEnd"/>
      <w:r>
        <w:rPr>
          <w:rFonts w:asciiTheme="majorHAnsi" w:hAnsiTheme="majorHAnsi"/>
          <w:sz w:val="24"/>
          <w:szCs w:val="24"/>
        </w:rPr>
        <w:t xml:space="preserve"> how to access services and how the system works, </w:t>
      </w:r>
      <w:r w:rsidR="00A56A0C">
        <w:rPr>
          <w:rFonts w:asciiTheme="majorHAnsi" w:hAnsiTheme="majorHAnsi"/>
          <w:sz w:val="24"/>
          <w:szCs w:val="24"/>
        </w:rPr>
        <w:t xml:space="preserve">avenue </w:t>
      </w:r>
      <w:r>
        <w:rPr>
          <w:rFonts w:asciiTheme="majorHAnsi" w:hAnsiTheme="majorHAnsi"/>
          <w:sz w:val="24"/>
          <w:szCs w:val="24"/>
        </w:rPr>
        <w:t>to place your concerns.</w:t>
      </w:r>
    </w:p>
    <w:p w:rsidR="00A56A0C" w:rsidRDefault="00A56A0C" w:rsidP="00B03066">
      <w:pPr>
        <w:pStyle w:val="NoSpacing"/>
        <w:rPr>
          <w:rFonts w:asciiTheme="majorHAnsi" w:hAnsiTheme="majorHAnsi"/>
          <w:sz w:val="24"/>
          <w:szCs w:val="24"/>
        </w:rPr>
      </w:pPr>
    </w:p>
    <w:p w:rsidR="0070137C" w:rsidRDefault="00E669C7" w:rsidP="00B03066">
      <w:pPr>
        <w:pStyle w:val="NoSpacing"/>
        <w:rPr>
          <w:rFonts w:asciiTheme="majorHAnsi" w:hAnsiTheme="majorHAnsi"/>
          <w:sz w:val="24"/>
          <w:szCs w:val="24"/>
        </w:rPr>
      </w:pPr>
      <w:r>
        <w:rPr>
          <w:rFonts w:asciiTheme="majorHAnsi" w:hAnsiTheme="majorHAnsi"/>
          <w:sz w:val="24"/>
          <w:szCs w:val="24"/>
        </w:rPr>
        <w:t xml:space="preserve">Dr. </w:t>
      </w:r>
      <w:r w:rsidR="00A56A0C">
        <w:rPr>
          <w:rFonts w:asciiTheme="majorHAnsi" w:hAnsiTheme="majorHAnsi"/>
          <w:sz w:val="24"/>
          <w:szCs w:val="24"/>
        </w:rPr>
        <w:t>Sean</w:t>
      </w:r>
      <w:r>
        <w:rPr>
          <w:rFonts w:asciiTheme="majorHAnsi" w:hAnsiTheme="majorHAnsi"/>
          <w:sz w:val="24"/>
          <w:szCs w:val="24"/>
        </w:rPr>
        <w:t xml:space="preserve"> </w:t>
      </w:r>
      <w:proofErr w:type="spellStart"/>
      <w:r>
        <w:rPr>
          <w:rFonts w:asciiTheme="majorHAnsi" w:hAnsiTheme="majorHAnsi"/>
          <w:sz w:val="24"/>
          <w:szCs w:val="24"/>
        </w:rPr>
        <w:t>Wachtel</w:t>
      </w:r>
      <w:proofErr w:type="spellEnd"/>
      <w:r w:rsidR="00A56A0C">
        <w:rPr>
          <w:rFonts w:asciiTheme="majorHAnsi" w:hAnsiTheme="majorHAnsi"/>
          <w:sz w:val="24"/>
          <w:szCs w:val="24"/>
        </w:rPr>
        <w:t xml:space="preserve"> fu</w:t>
      </w:r>
      <w:r>
        <w:rPr>
          <w:rFonts w:asciiTheme="majorHAnsi" w:hAnsiTheme="majorHAnsi"/>
          <w:sz w:val="24"/>
          <w:szCs w:val="24"/>
        </w:rPr>
        <w:t>r</w:t>
      </w:r>
      <w:r w:rsidR="00A56A0C">
        <w:rPr>
          <w:rFonts w:asciiTheme="majorHAnsi" w:hAnsiTheme="majorHAnsi"/>
          <w:sz w:val="24"/>
          <w:szCs w:val="24"/>
        </w:rPr>
        <w:t>ther explained it includes how to a</w:t>
      </w:r>
      <w:r w:rsidR="0070137C">
        <w:rPr>
          <w:rFonts w:asciiTheme="majorHAnsi" w:hAnsiTheme="majorHAnsi"/>
          <w:sz w:val="24"/>
          <w:szCs w:val="24"/>
        </w:rPr>
        <w:t xml:space="preserve">ccess health care services, </w:t>
      </w:r>
      <w:r w:rsidR="00A56A0C">
        <w:rPr>
          <w:rFonts w:asciiTheme="majorHAnsi" w:hAnsiTheme="majorHAnsi"/>
          <w:sz w:val="24"/>
          <w:szCs w:val="24"/>
        </w:rPr>
        <w:t>getting families</w:t>
      </w:r>
      <w:r w:rsidR="0070137C">
        <w:rPr>
          <w:rFonts w:asciiTheme="majorHAnsi" w:hAnsiTheme="majorHAnsi"/>
          <w:sz w:val="24"/>
          <w:szCs w:val="24"/>
        </w:rPr>
        <w:t xml:space="preserve"> to the appropriate place, </w:t>
      </w:r>
      <w:r w:rsidR="002B130E">
        <w:rPr>
          <w:rFonts w:asciiTheme="majorHAnsi" w:hAnsiTheme="majorHAnsi"/>
          <w:sz w:val="24"/>
          <w:szCs w:val="24"/>
        </w:rPr>
        <w:t>understand</w:t>
      </w:r>
      <w:r w:rsidR="00A56A0C">
        <w:rPr>
          <w:rFonts w:asciiTheme="majorHAnsi" w:hAnsiTheme="majorHAnsi"/>
          <w:sz w:val="24"/>
          <w:szCs w:val="24"/>
        </w:rPr>
        <w:t>ing</w:t>
      </w:r>
      <w:r w:rsidR="0070137C">
        <w:rPr>
          <w:rFonts w:asciiTheme="majorHAnsi" w:hAnsiTheme="majorHAnsi"/>
          <w:sz w:val="24"/>
          <w:szCs w:val="24"/>
        </w:rPr>
        <w:t xml:space="preserve"> </w:t>
      </w:r>
      <w:r w:rsidR="002B130E">
        <w:rPr>
          <w:rFonts w:asciiTheme="majorHAnsi" w:hAnsiTheme="majorHAnsi"/>
          <w:sz w:val="24"/>
          <w:szCs w:val="24"/>
        </w:rPr>
        <w:t>and</w:t>
      </w:r>
      <w:r w:rsidR="0070137C">
        <w:rPr>
          <w:rFonts w:asciiTheme="majorHAnsi" w:hAnsiTheme="majorHAnsi"/>
          <w:sz w:val="24"/>
          <w:szCs w:val="24"/>
        </w:rPr>
        <w:t xml:space="preserve"> follow</w:t>
      </w:r>
      <w:r w:rsidR="00A56A0C">
        <w:rPr>
          <w:rFonts w:asciiTheme="majorHAnsi" w:hAnsiTheme="majorHAnsi"/>
          <w:sz w:val="24"/>
          <w:szCs w:val="24"/>
        </w:rPr>
        <w:t>ing</w:t>
      </w:r>
      <w:r w:rsidR="0070137C">
        <w:rPr>
          <w:rFonts w:asciiTheme="majorHAnsi" w:hAnsiTheme="majorHAnsi"/>
          <w:sz w:val="24"/>
          <w:szCs w:val="24"/>
        </w:rPr>
        <w:t xml:space="preserve"> instructions, sta</w:t>
      </w:r>
      <w:r w:rsidR="002B130E">
        <w:rPr>
          <w:rFonts w:asciiTheme="majorHAnsi" w:hAnsiTheme="majorHAnsi"/>
          <w:sz w:val="24"/>
          <w:szCs w:val="24"/>
        </w:rPr>
        <w:t>t</w:t>
      </w:r>
      <w:r w:rsidR="00A56A0C">
        <w:rPr>
          <w:rFonts w:asciiTheme="majorHAnsi" w:hAnsiTheme="majorHAnsi"/>
          <w:sz w:val="24"/>
          <w:szCs w:val="24"/>
        </w:rPr>
        <w:t>ics.</w:t>
      </w:r>
      <w:r w:rsidR="0070137C">
        <w:rPr>
          <w:rFonts w:asciiTheme="majorHAnsi" w:hAnsiTheme="majorHAnsi"/>
          <w:sz w:val="24"/>
          <w:szCs w:val="24"/>
        </w:rPr>
        <w:t xml:space="preserve"> </w:t>
      </w:r>
      <w:r w:rsidR="00A56A0C">
        <w:rPr>
          <w:rFonts w:asciiTheme="majorHAnsi" w:hAnsiTheme="majorHAnsi"/>
          <w:sz w:val="24"/>
          <w:szCs w:val="24"/>
        </w:rPr>
        <w:t xml:space="preserve"> In the next 3 months Sean can gather data </w:t>
      </w:r>
      <w:r w:rsidR="00A56A0C" w:rsidRPr="49F6EF28">
        <w:rPr>
          <w:sz w:val="24"/>
        </w:rPr>
        <w:t>to assist in a needs assessment and suggestions f</w:t>
      </w:r>
      <w:r w:rsidR="00A56A0C" w:rsidRPr="49F6EF28">
        <w:rPr>
          <w:rFonts w:asciiTheme="majorHAnsi" w:eastAsiaTheme="majorEastAsia" w:hAnsiTheme="majorHAnsi" w:cstheme="majorBidi"/>
          <w:sz w:val="24"/>
        </w:rPr>
        <w:t>or improving the health literacy of the region.</w:t>
      </w:r>
    </w:p>
    <w:p w:rsidR="0070137C" w:rsidRPr="0070137C" w:rsidRDefault="0070137C" w:rsidP="00B03066">
      <w:pPr>
        <w:pStyle w:val="NoSpacing"/>
        <w:rPr>
          <w:rFonts w:asciiTheme="majorHAnsi" w:hAnsiTheme="majorHAnsi"/>
          <w:sz w:val="24"/>
          <w:szCs w:val="24"/>
        </w:rPr>
      </w:pPr>
    </w:p>
    <w:p w:rsidR="008777A4" w:rsidRPr="00AD7202" w:rsidRDefault="008777A4" w:rsidP="00B03066">
      <w:pPr>
        <w:pStyle w:val="NoSpacing"/>
        <w:rPr>
          <w:rFonts w:asciiTheme="majorHAnsi" w:hAnsiTheme="majorHAnsi"/>
          <w:b/>
          <w:sz w:val="28"/>
          <w:szCs w:val="28"/>
        </w:rPr>
      </w:pPr>
      <w:r w:rsidRPr="00AD7202">
        <w:rPr>
          <w:rFonts w:asciiTheme="majorHAnsi" w:hAnsiTheme="majorHAnsi"/>
          <w:b/>
          <w:sz w:val="28"/>
          <w:szCs w:val="28"/>
        </w:rPr>
        <w:t>Action Items:</w:t>
      </w:r>
    </w:p>
    <w:p w:rsidR="002A7B24" w:rsidRDefault="00F351D1" w:rsidP="00F351D1">
      <w:pPr>
        <w:pStyle w:val="NoSpacing"/>
        <w:numPr>
          <w:ilvl w:val="0"/>
          <w:numId w:val="45"/>
        </w:numPr>
        <w:ind w:left="360"/>
        <w:rPr>
          <w:rFonts w:asciiTheme="majorHAnsi" w:hAnsiTheme="majorHAnsi"/>
          <w:sz w:val="24"/>
          <w:szCs w:val="24"/>
        </w:rPr>
      </w:pPr>
      <w:r>
        <w:rPr>
          <w:rFonts w:asciiTheme="majorHAnsi" w:hAnsiTheme="majorHAnsi"/>
          <w:sz w:val="24"/>
          <w:szCs w:val="24"/>
        </w:rPr>
        <w:t>Mar</w:t>
      </w:r>
      <w:r w:rsidR="002A7B24">
        <w:rPr>
          <w:rFonts w:asciiTheme="majorHAnsi" w:hAnsiTheme="majorHAnsi"/>
          <w:sz w:val="24"/>
          <w:szCs w:val="24"/>
        </w:rPr>
        <w:t xml:space="preserve">cie provide Sean with data </w:t>
      </w:r>
    </w:p>
    <w:p w:rsidR="00F351D1" w:rsidRPr="00F351D1" w:rsidRDefault="002A7B24" w:rsidP="00F351D1">
      <w:pPr>
        <w:pStyle w:val="NoSpacing"/>
        <w:numPr>
          <w:ilvl w:val="0"/>
          <w:numId w:val="45"/>
        </w:numPr>
        <w:ind w:left="360"/>
        <w:rPr>
          <w:rFonts w:asciiTheme="majorHAnsi" w:hAnsiTheme="majorHAnsi"/>
          <w:sz w:val="24"/>
          <w:szCs w:val="24"/>
        </w:rPr>
      </w:pPr>
      <w:r>
        <w:rPr>
          <w:rFonts w:asciiTheme="majorHAnsi" w:hAnsiTheme="majorHAnsi"/>
          <w:sz w:val="24"/>
          <w:szCs w:val="24"/>
        </w:rPr>
        <w:t>P</w:t>
      </w:r>
      <w:r w:rsidR="00F351D1" w:rsidRPr="00F351D1">
        <w:rPr>
          <w:rFonts w:asciiTheme="majorHAnsi" w:hAnsiTheme="majorHAnsi"/>
          <w:sz w:val="24"/>
          <w:szCs w:val="24"/>
        </w:rPr>
        <w:t xml:space="preserve">lan with Dr. </w:t>
      </w:r>
      <w:proofErr w:type="spellStart"/>
      <w:r w:rsidR="00F351D1" w:rsidRPr="00F351D1">
        <w:rPr>
          <w:rFonts w:asciiTheme="majorHAnsi" w:hAnsiTheme="majorHAnsi"/>
          <w:sz w:val="24"/>
          <w:szCs w:val="24"/>
        </w:rPr>
        <w:t>Wachtel</w:t>
      </w:r>
      <w:proofErr w:type="spellEnd"/>
      <w:r w:rsidR="00F351D1" w:rsidRPr="00F351D1">
        <w:rPr>
          <w:rFonts w:asciiTheme="majorHAnsi" w:hAnsiTheme="majorHAnsi"/>
          <w:sz w:val="24"/>
          <w:szCs w:val="24"/>
        </w:rPr>
        <w:t xml:space="preserve"> for information preparation which will info</w:t>
      </w:r>
      <w:r w:rsidR="00F351D1">
        <w:rPr>
          <w:rFonts w:asciiTheme="majorHAnsi" w:hAnsiTheme="majorHAnsi"/>
          <w:sz w:val="24"/>
          <w:szCs w:val="24"/>
        </w:rPr>
        <w:t>rm a future Action Table</w:t>
      </w:r>
      <w:r w:rsidR="00F351D1" w:rsidRPr="00F351D1">
        <w:rPr>
          <w:rFonts w:asciiTheme="majorHAnsi" w:hAnsiTheme="majorHAnsi"/>
          <w:sz w:val="24"/>
          <w:szCs w:val="24"/>
        </w:rPr>
        <w:t>.</w:t>
      </w:r>
    </w:p>
    <w:p w:rsidR="008777A4" w:rsidRPr="00AD7202" w:rsidRDefault="00215AD6" w:rsidP="00B03066">
      <w:pPr>
        <w:pStyle w:val="NoSpacing"/>
        <w:rPr>
          <w:rFonts w:asciiTheme="majorHAnsi" w:hAnsiTheme="majorHAnsi"/>
          <w:sz w:val="24"/>
          <w:szCs w:val="24"/>
        </w:rPr>
      </w:pPr>
      <w:r>
        <w:rPr>
          <w:rFonts w:asciiTheme="majorHAnsi" w:hAnsiTheme="majorHAnsi"/>
          <w:sz w:val="24"/>
          <w:szCs w:val="24"/>
        </w:rPr>
        <w:br w:type="column"/>
      </w:r>
    </w:p>
    <w:p w:rsidR="00504A6E" w:rsidRPr="00AD7202" w:rsidRDefault="00117CB0" w:rsidP="005E5E2B">
      <w:pPr>
        <w:pStyle w:val="NoSpacing"/>
        <w:rPr>
          <w:rFonts w:asciiTheme="majorHAnsi" w:hAnsiTheme="majorHAnsi"/>
          <w:b/>
          <w:sz w:val="28"/>
          <w:szCs w:val="28"/>
        </w:rPr>
      </w:pPr>
      <w:r w:rsidRPr="00AD7202">
        <w:rPr>
          <w:rFonts w:asciiTheme="majorHAnsi" w:hAnsiTheme="majorHAnsi"/>
          <w:b/>
          <w:sz w:val="28"/>
          <w:szCs w:val="28"/>
        </w:rPr>
        <w:t>7</w:t>
      </w:r>
      <w:r w:rsidR="00975637" w:rsidRPr="00AD7202">
        <w:rPr>
          <w:rFonts w:asciiTheme="majorHAnsi" w:hAnsiTheme="majorHAnsi"/>
          <w:b/>
          <w:sz w:val="28"/>
          <w:szCs w:val="28"/>
        </w:rPr>
        <w:t>.</w:t>
      </w:r>
      <w:r w:rsidR="00975637" w:rsidRPr="00AD7202">
        <w:rPr>
          <w:rFonts w:asciiTheme="majorHAnsi" w:hAnsiTheme="majorHAnsi"/>
          <w:b/>
          <w:sz w:val="28"/>
          <w:szCs w:val="28"/>
        </w:rPr>
        <w:tab/>
      </w:r>
      <w:r w:rsidR="00B164C4" w:rsidRPr="00AD7202">
        <w:rPr>
          <w:rFonts w:asciiTheme="majorHAnsi" w:hAnsiTheme="majorHAnsi"/>
          <w:b/>
          <w:sz w:val="28"/>
          <w:szCs w:val="28"/>
        </w:rPr>
        <w:t>Food Security Projects in the ACRD</w:t>
      </w:r>
    </w:p>
    <w:p w:rsidR="00EB3299" w:rsidRDefault="00B164C4" w:rsidP="00B03066">
      <w:pPr>
        <w:spacing w:after="0" w:line="240" w:lineRule="auto"/>
        <w:rPr>
          <w:rFonts w:asciiTheme="majorHAnsi" w:hAnsiTheme="majorHAnsi"/>
          <w:sz w:val="24"/>
          <w:szCs w:val="24"/>
          <w:lang w:val="en-US"/>
        </w:rPr>
      </w:pPr>
      <w:r w:rsidRPr="00AD7202">
        <w:rPr>
          <w:rFonts w:asciiTheme="majorHAnsi" w:hAnsiTheme="majorHAnsi"/>
          <w:sz w:val="24"/>
          <w:szCs w:val="24"/>
          <w:lang w:val="en-US"/>
        </w:rPr>
        <w:t>Eat West Coast</w:t>
      </w:r>
      <w:r w:rsidR="00EB3299">
        <w:rPr>
          <w:rFonts w:asciiTheme="majorHAnsi" w:hAnsiTheme="majorHAnsi"/>
          <w:sz w:val="24"/>
          <w:szCs w:val="24"/>
          <w:lang w:val="en-US"/>
        </w:rPr>
        <w:t xml:space="preserve"> – Faye </w:t>
      </w:r>
      <w:proofErr w:type="spellStart"/>
      <w:r w:rsidR="00EB3299">
        <w:rPr>
          <w:rFonts w:asciiTheme="majorHAnsi" w:hAnsiTheme="majorHAnsi"/>
          <w:sz w:val="24"/>
          <w:szCs w:val="24"/>
          <w:lang w:val="en-US"/>
        </w:rPr>
        <w:t>Missar</w:t>
      </w:r>
      <w:proofErr w:type="spellEnd"/>
      <w:r w:rsidR="00EB3299">
        <w:rPr>
          <w:rFonts w:asciiTheme="majorHAnsi" w:hAnsiTheme="majorHAnsi"/>
          <w:sz w:val="24"/>
          <w:szCs w:val="24"/>
          <w:lang w:val="en-US"/>
        </w:rPr>
        <w:t xml:space="preserve"> delivered a presentation on Food Security, the Food Security Hub is a public program funded by IH.</w:t>
      </w:r>
      <w:r w:rsidR="00A56A0C">
        <w:rPr>
          <w:rFonts w:asciiTheme="majorHAnsi" w:hAnsiTheme="majorHAnsi"/>
          <w:sz w:val="24"/>
          <w:szCs w:val="24"/>
          <w:lang w:val="en-US"/>
        </w:rPr>
        <w:t xml:space="preserve">  </w:t>
      </w:r>
      <w:r w:rsidR="00EB3299">
        <w:rPr>
          <w:rFonts w:asciiTheme="majorHAnsi" w:hAnsiTheme="majorHAnsi"/>
          <w:sz w:val="24"/>
          <w:szCs w:val="24"/>
          <w:lang w:val="en-US"/>
        </w:rPr>
        <w:t xml:space="preserve">Priorities </w:t>
      </w:r>
      <w:r w:rsidR="00A56A0C">
        <w:rPr>
          <w:rFonts w:asciiTheme="majorHAnsi" w:hAnsiTheme="majorHAnsi"/>
          <w:sz w:val="24"/>
          <w:szCs w:val="24"/>
          <w:lang w:val="en-US"/>
        </w:rPr>
        <w:t xml:space="preserve">are </w:t>
      </w:r>
      <w:r w:rsidR="00EB3299">
        <w:rPr>
          <w:rFonts w:asciiTheme="majorHAnsi" w:hAnsiTheme="majorHAnsi"/>
          <w:sz w:val="24"/>
          <w:szCs w:val="24"/>
          <w:lang w:val="en-US"/>
        </w:rPr>
        <w:t>to increase awareness, improve access, promote knowledge and develop policy.</w:t>
      </w:r>
    </w:p>
    <w:p w:rsidR="00EB3299" w:rsidRPr="00AD7202" w:rsidRDefault="00EB3299" w:rsidP="00B03066">
      <w:pPr>
        <w:spacing w:after="0" w:line="240" w:lineRule="auto"/>
        <w:rPr>
          <w:rFonts w:asciiTheme="majorHAnsi" w:hAnsiTheme="majorHAnsi"/>
          <w:sz w:val="24"/>
          <w:szCs w:val="24"/>
          <w:lang w:val="en-US"/>
        </w:rPr>
      </w:pPr>
    </w:p>
    <w:p w:rsidR="00B164C4" w:rsidRDefault="00B164C4" w:rsidP="00B03066">
      <w:pPr>
        <w:spacing w:after="0" w:line="240" w:lineRule="auto"/>
        <w:rPr>
          <w:rFonts w:asciiTheme="majorHAnsi" w:hAnsiTheme="majorHAnsi"/>
          <w:sz w:val="24"/>
          <w:szCs w:val="24"/>
          <w:lang w:val="en-US"/>
        </w:rPr>
      </w:pPr>
      <w:r w:rsidRPr="00AD7202">
        <w:rPr>
          <w:rFonts w:asciiTheme="majorHAnsi" w:hAnsiTheme="majorHAnsi"/>
          <w:sz w:val="24"/>
          <w:szCs w:val="24"/>
          <w:lang w:val="en-US"/>
        </w:rPr>
        <w:t>Alberni Valley Transition Towns</w:t>
      </w:r>
      <w:r w:rsidR="00EB3299">
        <w:rPr>
          <w:rFonts w:asciiTheme="majorHAnsi" w:hAnsiTheme="majorHAnsi"/>
          <w:sz w:val="24"/>
          <w:szCs w:val="24"/>
          <w:lang w:val="en-US"/>
        </w:rPr>
        <w:t xml:space="preserve"> </w:t>
      </w:r>
      <w:r w:rsidR="00E95883">
        <w:rPr>
          <w:rFonts w:asciiTheme="majorHAnsi" w:hAnsiTheme="majorHAnsi"/>
          <w:sz w:val="24"/>
          <w:szCs w:val="24"/>
          <w:lang w:val="en-US"/>
        </w:rPr>
        <w:t>Society</w:t>
      </w:r>
      <w:r w:rsidR="00EB3299">
        <w:rPr>
          <w:rFonts w:asciiTheme="majorHAnsi" w:hAnsiTheme="majorHAnsi"/>
          <w:sz w:val="24"/>
          <w:szCs w:val="24"/>
          <w:lang w:val="en-US"/>
        </w:rPr>
        <w:t>– Edna Cox</w:t>
      </w:r>
      <w:r w:rsidR="00E95883">
        <w:rPr>
          <w:rFonts w:asciiTheme="majorHAnsi" w:hAnsiTheme="majorHAnsi"/>
          <w:sz w:val="24"/>
          <w:szCs w:val="24"/>
          <w:lang w:val="en-US"/>
        </w:rPr>
        <w:t xml:space="preserve"> </w:t>
      </w:r>
      <w:r w:rsidR="0033751D">
        <w:rPr>
          <w:rFonts w:asciiTheme="majorHAnsi" w:hAnsiTheme="majorHAnsi"/>
          <w:sz w:val="24"/>
          <w:szCs w:val="24"/>
          <w:lang w:val="en-US"/>
        </w:rPr>
        <w:t xml:space="preserve">reported the AVTTS was </w:t>
      </w:r>
      <w:r w:rsidR="00E95883">
        <w:rPr>
          <w:rFonts w:asciiTheme="majorHAnsi" w:hAnsiTheme="majorHAnsi"/>
          <w:sz w:val="24"/>
          <w:szCs w:val="24"/>
          <w:lang w:val="en-US"/>
        </w:rPr>
        <w:t xml:space="preserve">formed in 2009, the food group works to further food security and community resilience.  Priorities </w:t>
      </w:r>
      <w:r w:rsidR="00A56A0C">
        <w:rPr>
          <w:rFonts w:asciiTheme="majorHAnsi" w:hAnsiTheme="majorHAnsi"/>
          <w:sz w:val="24"/>
          <w:szCs w:val="24"/>
          <w:lang w:val="en-US"/>
        </w:rPr>
        <w:t xml:space="preserve">are </w:t>
      </w:r>
      <w:r w:rsidR="00E95883">
        <w:rPr>
          <w:rFonts w:asciiTheme="majorHAnsi" w:hAnsiTheme="majorHAnsi"/>
          <w:sz w:val="24"/>
          <w:szCs w:val="24"/>
          <w:lang w:val="en-US"/>
        </w:rPr>
        <w:t>a round table, develop a food action</w:t>
      </w:r>
      <w:r w:rsidR="0033751D">
        <w:rPr>
          <w:rFonts w:asciiTheme="majorHAnsi" w:hAnsiTheme="majorHAnsi"/>
          <w:sz w:val="24"/>
          <w:szCs w:val="24"/>
          <w:lang w:val="en-US"/>
        </w:rPr>
        <w:t xml:space="preserve"> plan, support public education</w:t>
      </w:r>
      <w:r w:rsidR="00E95883">
        <w:rPr>
          <w:rFonts w:asciiTheme="majorHAnsi" w:hAnsiTheme="majorHAnsi"/>
          <w:sz w:val="24"/>
          <w:szCs w:val="24"/>
          <w:lang w:val="en-US"/>
        </w:rPr>
        <w:t xml:space="preserve"> </w:t>
      </w:r>
      <w:r w:rsidR="0087394F">
        <w:rPr>
          <w:rFonts w:asciiTheme="majorHAnsi" w:hAnsiTheme="majorHAnsi"/>
          <w:sz w:val="24"/>
          <w:szCs w:val="24"/>
          <w:lang w:val="en-US"/>
        </w:rPr>
        <w:t>and strengthen</w:t>
      </w:r>
      <w:r w:rsidR="00E95883">
        <w:rPr>
          <w:rFonts w:asciiTheme="majorHAnsi" w:hAnsiTheme="majorHAnsi"/>
          <w:sz w:val="24"/>
          <w:szCs w:val="24"/>
          <w:lang w:val="en-US"/>
        </w:rPr>
        <w:t xml:space="preserve"> working with Eat West Coast.</w:t>
      </w:r>
      <w:r w:rsidR="00A41F46">
        <w:rPr>
          <w:rFonts w:asciiTheme="majorHAnsi" w:hAnsiTheme="majorHAnsi"/>
          <w:sz w:val="24"/>
          <w:szCs w:val="24"/>
          <w:lang w:val="en-US"/>
        </w:rPr>
        <w:t xml:space="preserve"> </w:t>
      </w:r>
      <w:r w:rsidR="00A56A0C">
        <w:rPr>
          <w:rFonts w:asciiTheme="majorHAnsi" w:hAnsiTheme="majorHAnsi"/>
          <w:sz w:val="24"/>
          <w:szCs w:val="24"/>
          <w:lang w:val="en-US"/>
        </w:rPr>
        <w:t xml:space="preserve">Meetings </w:t>
      </w:r>
      <w:proofErr w:type="spellStart"/>
      <w:r w:rsidR="00A56A0C">
        <w:rPr>
          <w:rFonts w:asciiTheme="majorHAnsi" w:hAnsiTheme="majorHAnsi"/>
          <w:sz w:val="24"/>
          <w:szCs w:val="24"/>
          <w:lang w:val="en-US"/>
        </w:rPr>
        <w:t>fo</w:t>
      </w:r>
      <w:proofErr w:type="spellEnd"/>
      <w:r w:rsidR="00A56A0C">
        <w:rPr>
          <w:rFonts w:asciiTheme="majorHAnsi" w:hAnsiTheme="majorHAnsi"/>
          <w:sz w:val="24"/>
          <w:szCs w:val="24"/>
          <w:lang w:val="en-US"/>
        </w:rPr>
        <w:t xml:space="preserve"> the AVTTS are every </w:t>
      </w:r>
      <w:r w:rsidR="00A41F46">
        <w:rPr>
          <w:rFonts w:asciiTheme="majorHAnsi" w:hAnsiTheme="majorHAnsi"/>
          <w:sz w:val="24"/>
          <w:szCs w:val="24"/>
          <w:lang w:val="en-US"/>
        </w:rPr>
        <w:t>3</w:t>
      </w:r>
      <w:r w:rsidR="00A41F46" w:rsidRPr="00A41F46">
        <w:rPr>
          <w:rFonts w:asciiTheme="majorHAnsi" w:hAnsiTheme="majorHAnsi"/>
          <w:sz w:val="24"/>
          <w:szCs w:val="24"/>
          <w:vertAlign w:val="superscript"/>
          <w:lang w:val="en-US"/>
        </w:rPr>
        <w:t>rd</w:t>
      </w:r>
      <w:r w:rsidR="00A41F46">
        <w:rPr>
          <w:rFonts w:asciiTheme="majorHAnsi" w:hAnsiTheme="majorHAnsi"/>
          <w:sz w:val="24"/>
          <w:szCs w:val="24"/>
          <w:lang w:val="en-US"/>
        </w:rPr>
        <w:t xml:space="preserve"> Wednesday of the </w:t>
      </w:r>
      <w:proofErr w:type="gramStart"/>
      <w:r w:rsidR="00A41F46">
        <w:rPr>
          <w:rFonts w:asciiTheme="majorHAnsi" w:hAnsiTheme="majorHAnsi"/>
          <w:sz w:val="24"/>
          <w:szCs w:val="24"/>
          <w:lang w:val="en-US"/>
        </w:rPr>
        <w:t>month  at</w:t>
      </w:r>
      <w:proofErr w:type="gramEnd"/>
      <w:r w:rsidR="00A41F46">
        <w:rPr>
          <w:rFonts w:asciiTheme="majorHAnsi" w:hAnsiTheme="majorHAnsi"/>
          <w:sz w:val="24"/>
          <w:szCs w:val="24"/>
          <w:lang w:val="en-US"/>
        </w:rPr>
        <w:t xml:space="preserve"> Char’s Landing.</w:t>
      </w:r>
    </w:p>
    <w:p w:rsidR="0033751D" w:rsidRPr="00AD7202" w:rsidRDefault="0033751D" w:rsidP="00B03066">
      <w:pPr>
        <w:spacing w:after="0" w:line="240" w:lineRule="auto"/>
        <w:rPr>
          <w:rFonts w:asciiTheme="majorHAnsi" w:hAnsiTheme="majorHAnsi"/>
          <w:sz w:val="24"/>
          <w:szCs w:val="24"/>
          <w:lang w:val="en-US"/>
        </w:rPr>
      </w:pPr>
    </w:p>
    <w:p w:rsidR="0033751D" w:rsidRPr="00AD7202" w:rsidRDefault="00B164C4" w:rsidP="00B03066">
      <w:pPr>
        <w:pStyle w:val="NoSpacing"/>
        <w:rPr>
          <w:rFonts w:asciiTheme="majorHAnsi" w:hAnsiTheme="majorHAnsi"/>
          <w:sz w:val="24"/>
          <w:szCs w:val="24"/>
        </w:rPr>
      </w:pPr>
      <w:r w:rsidRPr="00AD7202">
        <w:rPr>
          <w:rFonts w:asciiTheme="majorHAnsi" w:hAnsiTheme="majorHAnsi"/>
          <w:sz w:val="24"/>
          <w:szCs w:val="24"/>
        </w:rPr>
        <w:t>ACRD Agricultural Committe</w:t>
      </w:r>
      <w:r w:rsidR="00272631" w:rsidRPr="00AD7202">
        <w:rPr>
          <w:rFonts w:asciiTheme="majorHAnsi" w:hAnsiTheme="majorHAnsi"/>
          <w:sz w:val="24"/>
          <w:szCs w:val="24"/>
        </w:rPr>
        <w:t>e</w:t>
      </w:r>
      <w:r w:rsidR="00EB3299">
        <w:rPr>
          <w:rFonts w:asciiTheme="majorHAnsi" w:hAnsiTheme="majorHAnsi"/>
          <w:sz w:val="24"/>
          <w:szCs w:val="24"/>
        </w:rPr>
        <w:t xml:space="preserve"> </w:t>
      </w:r>
      <w:r w:rsidR="00E669C7">
        <w:rPr>
          <w:rFonts w:asciiTheme="majorHAnsi" w:hAnsiTheme="majorHAnsi"/>
          <w:sz w:val="24"/>
          <w:szCs w:val="24"/>
        </w:rPr>
        <w:t xml:space="preserve">enlisted </w:t>
      </w:r>
      <w:r w:rsidR="00EB3299">
        <w:rPr>
          <w:rFonts w:asciiTheme="majorHAnsi" w:hAnsiTheme="majorHAnsi"/>
          <w:sz w:val="24"/>
          <w:szCs w:val="24"/>
        </w:rPr>
        <w:t xml:space="preserve">Anna Lewis and Heather </w:t>
      </w:r>
      <w:proofErr w:type="spellStart"/>
      <w:r w:rsidR="00EB3299">
        <w:rPr>
          <w:rFonts w:asciiTheme="majorHAnsi" w:hAnsiTheme="majorHAnsi"/>
          <w:sz w:val="24"/>
          <w:szCs w:val="24"/>
        </w:rPr>
        <w:t>Shobe</w:t>
      </w:r>
      <w:proofErr w:type="spellEnd"/>
      <w:r w:rsidR="0033751D">
        <w:rPr>
          <w:rFonts w:asciiTheme="majorHAnsi" w:hAnsiTheme="majorHAnsi"/>
          <w:sz w:val="24"/>
          <w:szCs w:val="24"/>
        </w:rPr>
        <w:t xml:space="preserve"> </w:t>
      </w:r>
      <w:r w:rsidR="00E669C7">
        <w:rPr>
          <w:rFonts w:asciiTheme="majorHAnsi" w:hAnsiTheme="majorHAnsi"/>
          <w:sz w:val="24"/>
          <w:szCs w:val="24"/>
        </w:rPr>
        <w:t>who</w:t>
      </w:r>
      <w:r w:rsidR="0033751D">
        <w:rPr>
          <w:rFonts w:asciiTheme="majorHAnsi" w:hAnsiTheme="majorHAnsi"/>
          <w:sz w:val="24"/>
          <w:szCs w:val="24"/>
        </w:rPr>
        <w:t xml:space="preserve"> </w:t>
      </w:r>
      <w:r w:rsidR="00E669C7">
        <w:rPr>
          <w:rFonts w:asciiTheme="majorHAnsi" w:hAnsiTheme="majorHAnsi"/>
          <w:sz w:val="24"/>
          <w:szCs w:val="24"/>
        </w:rPr>
        <w:t>were hired by the</w:t>
      </w:r>
      <w:r w:rsidR="00A56A0C">
        <w:rPr>
          <w:rFonts w:asciiTheme="majorHAnsi" w:hAnsiTheme="majorHAnsi"/>
          <w:sz w:val="24"/>
          <w:szCs w:val="24"/>
        </w:rPr>
        <w:t xml:space="preserve"> ACRD for </w:t>
      </w:r>
      <w:r w:rsidR="00E669C7">
        <w:rPr>
          <w:rFonts w:asciiTheme="majorHAnsi" w:hAnsiTheme="majorHAnsi"/>
          <w:sz w:val="24"/>
          <w:szCs w:val="24"/>
        </w:rPr>
        <w:t>P</w:t>
      </w:r>
      <w:r w:rsidR="0033751D">
        <w:rPr>
          <w:rFonts w:asciiTheme="majorHAnsi" w:hAnsiTheme="majorHAnsi"/>
          <w:sz w:val="24"/>
          <w:szCs w:val="24"/>
        </w:rPr>
        <w:t>hase 1</w:t>
      </w:r>
      <w:r w:rsidR="00E669C7">
        <w:rPr>
          <w:rFonts w:asciiTheme="majorHAnsi" w:hAnsiTheme="majorHAnsi"/>
          <w:sz w:val="24"/>
          <w:szCs w:val="24"/>
        </w:rPr>
        <w:t>where they</w:t>
      </w:r>
      <w:r w:rsidR="0033751D">
        <w:rPr>
          <w:rFonts w:asciiTheme="majorHAnsi" w:hAnsiTheme="majorHAnsi"/>
          <w:sz w:val="24"/>
          <w:szCs w:val="24"/>
        </w:rPr>
        <w:t xml:space="preserve"> surveyed farmers</w:t>
      </w:r>
      <w:r w:rsidR="0087394F">
        <w:rPr>
          <w:rFonts w:asciiTheme="majorHAnsi" w:hAnsiTheme="majorHAnsi"/>
          <w:sz w:val="24"/>
          <w:szCs w:val="24"/>
        </w:rPr>
        <w:t>,</w:t>
      </w:r>
      <w:r w:rsidR="0033751D">
        <w:rPr>
          <w:rFonts w:asciiTheme="majorHAnsi" w:hAnsiTheme="majorHAnsi"/>
          <w:sz w:val="24"/>
          <w:szCs w:val="24"/>
        </w:rPr>
        <w:t xml:space="preserve"> restaurants</w:t>
      </w:r>
      <w:r w:rsidR="0087394F">
        <w:rPr>
          <w:rFonts w:asciiTheme="majorHAnsi" w:hAnsiTheme="majorHAnsi"/>
          <w:sz w:val="24"/>
          <w:szCs w:val="24"/>
        </w:rPr>
        <w:t xml:space="preserve"> on</w:t>
      </w:r>
      <w:r w:rsidR="0033751D">
        <w:rPr>
          <w:rFonts w:asciiTheme="majorHAnsi" w:hAnsiTheme="majorHAnsi"/>
          <w:sz w:val="24"/>
          <w:szCs w:val="24"/>
        </w:rPr>
        <w:t xml:space="preserve"> the W</w:t>
      </w:r>
      <w:r w:rsidR="00E669C7">
        <w:rPr>
          <w:rFonts w:asciiTheme="majorHAnsi" w:hAnsiTheme="majorHAnsi"/>
          <w:sz w:val="24"/>
          <w:szCs w:val="24"/>
        </w:rPr>
        <w:t>est Coast and in the Alberni Valley</w:t>
      </w:r>
      <w:r w:rsidR="0033751D">
        <w:rPr>
          <w:rFonts w:asciiTheme="majorHAnsi" w:hAnsiTheme="majorHAnsi"/>
          <w:sz w:val="24"/>
          <w:szCs w:val="24"/>
        </w:rPr>
        <w:t xml:space="preserve">.  </w:t>
      </w:r>
      <w:r w:rsidR="00E669C7">
        <w:rPr>
          <w:rFonts w:asciiTheme="majorHAnsi" w:hAnsiTheme="majorHAnsi"/>
          <w:sz w:val="24"/>
          <w:szCs w:val="24"/>
        </w:rPr>
        <w:t>T</w:t>
      </w:r>
      <w:r w:rsidR="00A56A0C">
        <w:rPr>
          <w:rFonts w:asciiTheme="majorHAnsi" w:hAnsiTheme="majorHAnsi"/>
          <w:sz w:val="24"/>
          <w:szCs w:val="24"/>
        </w:rPr>
        <w:t xml:space="preserve">he </w:t>
      </w:r>
      <w:r w:rsidR="0033751D">
        <w:rPr>
          <w:rFonts w:asciiTheme="majorHAnsi" w:hAnsiTheme="majorHAnsi"/>
          <w:sz w:val="24"/>
          <w:szCs w:val="24"/>
        </w:rPr>
        <w:t xml:space="preserve">report Moving </w:t>
      </w:r>
      <w:r w:rsidR="00A56A0C">
        <w:rPr>
          <w:rFonts w:asciiTheme="majorHAnsi" w:hAnsiTheme="majorHAnsi"/>
          <w:sz w:val="24"/>
          <w:szCs w:val="24"/>
        </w:rPr>
        <w:t>A</w:t>
      </w:r>
      <w:r w:rsidR="0033751D">
        <w:rPr>
          <w:rFonts w:asciiTheme="majorHAnsi" w:hAnsiTheme="majorHAnsi"/>
          <w:sz w:val="24"/>
          <w:szCs w:val="24"/>
        </w:rPr>
        <w:t>gricultural Forward in the ACRD</w:t>
      </w:r>
      <w:r w:rsidR="00A56A0C">
        <w:rPr>
          <w:rFonts w:asciiTheme="majorHAnsi" w:hAnsiTheme="majorHAnsi"/>
          <w:sz w:val="24"/>
          <w:szCs w:val="24"/>
        </w:rPr>
        <w:t xml:space="preserve"> was presented.  Now in</w:t>
      </w:r>
      <w:r w:rsidR="0033751D">
        <w:rPr>
          <w:rFonts w:asciiTheme="majorHAnsi" w:hAnsiTheme="majorHAnsi"/>
          <w:sz w:val="24"/>
          <w:szCs w:val="24"/>
        </w:rPr>
        <w:t xml:space="preserve"> Phase 2 </w:t>
      </w:r>
      <w:r w:rsidR="00A56A0C">
        <w:rPr>
          <w:rFonts w:asciiTheme="majorHAnsi" w:hAnsiTheme="majorHAnsi"/>
          <w:sz w:val="24"/>
          <w:szCs w:val="24"/>
        </w:rPr>
        <w:t>w</w:t>
      </w:r>
      <w:r w:rsidR="0033751D">
        <w:rPr>
          <w:rFonts w:asciiTheme="majorHAnsi" w:hAnsiTheme="majorHAnsi"/>
          <w:sz w:val="24"/>
          <w:szCs w:val="24"/>
        </w:rPr>
        <w:t>ork</w:t>
      </w:r>
      <w:r w:rsidR="00A56A0C">
        <w:rPr>
          <w:rFonts w:asciiTheme="majorHAnsi" w:hAnsiTheme="majorHAnsi"/>
          <w:sz w:val="24"/>
          <w:szCs w:val="24"/>
        </w:rPr>
        <w:t>ing</w:t>
      </w:r>
      <w:r w:rsidR="0033751D">
        <w:rPr>
          <w:rFonts w:asciiTheme="majorHAnsi" w:hAnsiTheme="majorHAnsi"/>
          <w:sz w:val="24"/>
          <w:szCs w:val="24"/>
        </w:rPr>
        <w:t xml:space="preserve"> with young agrarians to improve </w:t>
      </w:r>
      <w:r w:rsidR="0087394F">
        <w:rPr>
          <w:rFonts w:asciiTheme="majorHAnsi" w:hAnsiTheme="majorHAnsi"/>
          <w:sz w:val="24"/>
          <w:szCs w:val="24"/>
        </w:rPr>
        <w:t>access</w:t>
      </w:r>
      <w:r w:rsidR="0033751D">
        <w:rPr>
          <w:rFonts w:asciiTheme="majorHAnsi" w:hAnsiTheme="majorHAnsi"/>
          <w:sz w:val="24"/>
          <w:szCs w:val="24"/>
        </w:rPr>
        <w:t xml:space="preserve"> to farmland, implement a regional buy local campaign, support urban farming initiatives, facilitate workshops, tours and educational events, support farmer’s markets and improve public perception of markets, investigate options to support agricultural use of water, work towards a feasibility study for agriculture in coastal communities</w:t>
      </w:r>
      <w:r w:rsidR="0087394F">
        <w:rPr>
          <w:rFonts w:asciiTheme="majorHAnsi" w:hAnsiTheme="majorHAnsi"/>
          <w:sz w:val="24"/>
          <w:szCs w:val="24"/>
        </w:rPr>
        <w:t>.</w:t>
      </w:r>
      <w:r w:rsidR="00A56A0C">
        <w:rPr>
          <w:rFonts w:asciiTheme="majorHAnsi" w:hAnsiTheme="majorHAnsi"/>
          <w:sz w:val="24"/>
          <w:szCs w:val="24"/>
        </w:rPr>
        <w:t xml:space="preserve">  The </w:t>
      </w:r>
      <w:r w:rsidR="0087394F">
        <w:rPr>
          <w:rFonts w:asciiTheme="majorHAnsi" w:hAnsiTheme="majorHAnsi"/>
          <w:sz w:val="24"/>
          <w:szCs w:val="24"/>
        </w:rPr>
        <w:t>5 N’s of local food - natural, nearby, neighborly, naked, nutritious (nummy).</w:t>
      </w:r>
    </w:p>
    <w:p w:rsidR="00A56A0C" w:rsidRDefault="00A56A0C" w:rsidP="00B03066">
      <w:pPr>
        <w:pStyle w:val="NoSpacing"/>
        <w:rPr>
          <w:rFonts w:asciiTheme="majorHAnsi" w:hAnsiTheme="majorHAnsi"/>
          <w:sz w:val="24"/>
          <w:szCs w:val="24"/>
        </w:rPr>
      </w:pPr>
    </w:p>
    <w:p w:rsidR="00A56A0C" w:rsidRDefault="0087394F" w:rsidP="00B03066">
      <w:pPr>
        <w:pStyle w:val="NoSpacing"/>
        <w:rPr>
          <w:rFonts w:asciiTheme="majorHAnsi" w:hAnsiTheme="majorHAnsi"/>
          <w:sz w:val="24"/>
          <w:szCs w:val="24"/>
        </w:rPr>
      </w:pPr>
      <w:r>
        <w:rPr>
          <w:rFonts w:asciiTheme="majorHAnsi" w:hAnsiTheme="majorHAnsi"/>
          <w:sz w:val="24"/>
          <w:szCs w:val="24"/>
        </w:rPr>
        <w:t xml:space="preserve">Heather </w:t>
      </w:r>
      <w:proofErr w:type="spellStart"/>
      <w:r>
        <w:rPr>
          <w:rFonts w:asciiTheme="majorHAnsi" w:hAnsiTheme="majorHAnsi"/>
          <w:sz w:val="24"/>
          <w:szCs w:val="24"/>
        </w:rPr>
        <w:t>Shobe</w:t>
      </w:r>
      <w:proofErr w:type="spellEnd"/>
      <w:r>
        <w:rPr>
          <w:rFonts w:asciiTheme="majorHAnsi" w:hAnsiTheme="majorHAnsi"/>
          <w:sz w:val="24"/>
          <w:szCs w:val="24"/>
        </w:rPr>
        <w:t xml:space="preserve"> </w:t>
      </w:r>
      <w:r w:rsidR="00A56A0C">
        <w:rPr>
          <w:rFonts w:asciiTheme="majorHAnsi" w:hAnsiTheme="majorHAnsi"/>
          <w:sz w:val="24"/>
          <w:szCs w:val="24"/>
        </w:rPr>
        <w:t>asked h</w:t>
      </w:r>
      <w:r>
        <w:rPr>
          <w:rFonts w:asciiTheme="majorHAnsi" w:hAnsiTheme="majorHAnsi"/>
          <w:sz w:val="24"/>
          <w:szCs w:val="24"/>
        </w:rPr>
        <w:t xml:space="preserve">ow can the ACHN help, </w:t>
      </w:r>
      <w:proofErr w:type="gramStart"/>
      <w:r>
        <w:rPr>
          <w:rFonts w:asciiTheme="majorHAnsi" w:hAnsiTheme="majorHAnsi"/>
          <w:sz w:val="24"/>
          <w:szCs w:val="24"/>
        </w:rPr>
        <w:t>funding?</w:t>
      </w:r>
      <w:proofErr w:type="gramEnd"/>
      <w:r>
        <w:rPr>
          <w:rFonts w:asciiTheme="majorHAnsi" w:hAnsiTheme="majorHAnsi"/>
          <w:sz w:val="24"/>
          <w:szCs w:val="24"/>
        </w:rPr>
        <w:t xml:space="preserve"> Partnering to leverage support, why is food security not a priority?</w:t>
      </w:r>
      <w:r w:rsidR="00191F6F">
        <w:rPr>
          <w:rFonts w:asciiTheme="majorHAnsi" w:hAnsiTheme="majorHAnsi"/>
          <w:sz w:val="24"/>
          <w:szCs w:val="24"/>
        </w:rPr>
        <w:t xml:space="preserve"> </w:t>
      </w:r>
    </w:p>
    <w:p w:rsidR="00E669C7" w:rsidRDefault="00E669C7" w:rsidP="00B03066">
      <w:pPr>
        <w:pStyle w:val="NoSpacing"/>
        <w:rPr>
          <w:rFonts w:asciiTheme="majorHAnsi" w:hAnsiTheme="majorHAnsi"/>
          <w:sz w:val="24"/>
          <w:szCs w:val="24"/>
        </w:rPr>
      </w:pPr>
    </w:p>
    <w:p w:rsidR="00504A6E" w:rsidRDefault="00E669C7" w:rsidP="00B03066">
      <w:pPr>
        <w:pStyle w:val="NoSpacing"/>
        <w:rPr>
          <w:rFonts w:asciiTheme="majorHAnsi" w:hAnsiTheme="majorHAnsi"/>
          <w:sz w:val="24"/>
          <w:szCs w:val="24"/>
        </w:rPr>
      </w:pPr>
      <w:r>
        <w:rPr>
          <w:rFonts w:asciiTheme="majorHAnsi" w:hAnsiTheme="majorHAnsi"/>
          <w:sz w:val="24"/>
          <w:szCs w:val="24"/>
        </w:rPr>
        <w:t xml:space="preserve">TOP responded that the </w:t>
      </w:r>
      <w:r w:rsidR="00191F6F">
        <w:rPr>
          <w:rFonts w:asciiTheme="majorHAnsi" w:hAnsiTheme="majorHAnsi"/>
          <w:sz w:val="24"/>
          <w:szCs w:val="24"/>
        </w:rPr>
        <w:t xml:space="preserve">ACHN is not a funding body, </w:t>
      </w:r>
      <w:r>
        <w:rPr>
          <w:rFonts w:asciiTheme="majorHAnsi" w:hAnsiTheme="majorHAnsi"/>
          <w:sz w:val="24"/>
          <w:szCs w:val="24"/>
        </w:rPr>
        <w:t>can</w:t>
      </w:r>
      <w:r w:rsidR="00A76C61">
        <w:rPr>
          <w:rFonts w:asciiTheme="majorHAnsi" w:hAnsiTheme="majorHAnsi"/>
          <w:sz w:val="24"/>
          <w:szCs w:val="24"/>
        </w:rPr>
        <w:t xml:space="preserve"> put you in touch with other networks</w:t>
      </w:r>
      <w:r>
        <w:rPr>
          <w:rFonts w:asciiTheme="majorHAnsi" w:hAnsiTheme="majorHAnsi"/>
          <w:sz w:val="24"/>
          <w:szCs w:val="24"/>
        </w:rPr>
        <w:t xml:space="preserve"> to partner with</w:t>
      </w:r>
      <w:r w:rsidR="00A56A0C">
        <w:rPr>
          <w:rFonts w:asciiTheme="majorHAnsi" w:hAnsiTheme="majorHAnsi"/>
          <w:sz w:val="24"/>
          <w:szCs w:val="24"/>
        </w:rPr>
        <w:t>.  F</w:t>
      </w:r>
      <w:r w:rsidR="00191F6F">
        <w:rPr>
          <w:rFonts w:asciiTheme="majorHAnsi" w:hAnsiTheme="majorHAnsi"/>
          <w:sz w:val="24"/>
          <w:szCs w:val="24"/>
        </w:rPr>
        <w:t>ood security is included in</w:t>
      </w:r>
      <w:r w:rsidR="00A56A0C">
        <w:rPr>
          <w:rFonts w:asciiTheme="majorHAnsi" w:hAnsiTheme="majorHAnsi"/>
          <w:sz w:val="24"/>
          <w:szCs w:val="24"/>
        </w:rPr>
        <w:t xml:space="preserve"> Strategic Plan in the</w:t>
      </w:r>
      <w:r w:rsidR="00191F6F">
        <w:rPr>
          <w:rFonts w:asciiTheme="majorHAnsi" w:hAnsiTheme="majorHAnsi"/>
          <w:sz w:val="24"/>
          <w:szCs w:val="24"/>
        </w:rPr>
        <w:t xml:space="preserve"> Children and Youth</w:t>
      </w:r>
      <w:r w:rsidR="00A56A0C">
        <w:rPr>
          <w:rFonts w:asciiTheme="majorHAnsi" w:hAnsiTheme="majorHAnsi"/>
          <w:sz w:val="24"/>
          <w:szCs w:val="24"/>
        </w:rPr>
        <w:t xml:space="preserve"> </w:t>
      </w:r>
      <w:r w:rsidR="00191F6F">
        <w:rPr>
          <w:rFonts w:asciiTheme="majorHAnsi" w:hAnsiTheme="majorHAnsi"/>
          <w:sz w:val="24"/>
          <w:szCs w:val="24"/>
        </w:rPr>
        <w:t>and in</w:t>
      </w:r>
      <w:r w:rsidR="00A56A0C">
        <w:rPr>
          <w:rFonts w:asciiTheme="majorHAnsi" w:hAnsiTheme="majorHAnsi"/>
          <w:sz w:val="24"/>
          <w:szCs w:val="24"/>
        </w:rPr>
        <w:t xml:space="preserve"> the</w:t>
      </w:r>
      <w:r w:rsidR="00191F6F">
        <w:rPr>
          <w:rFonts w:asciiTheme="majorHAnsi" w:hAnsiTheme="majorHAnsi"/>
          <w:sz w:val="24"/>
          <w:szCs w:val="24"/>
        </w:rPr>
        <w:t xml:space="preserve"> Health Literacy priorities.</w:t>
      </w:r>
    </w:p>
    <w:p w:rsidR="0087394F" w:rsidRPr="00AD7202" w:rsidRDefault="0087394F" w:rsidP="00B03066">
      <w:pPr>
        <w:pStyle w:val="NoSpacing"/>
        <w:rPr>
          <w:rFonts w:asciiTheme="majorHAnsi" w:hAnsiTheme="majorHAnsi"/>
          <w:sz w:val="24"/>
          <w:szCs w:val="24"/>
        </w:rPr>
      </w:pPr>
    </w:p>
    <w:p w:rsidR="00504A6E" w:rsidRPr="00AD7202" w:rsidRDefault="00504A6E" w:rsidP="00B03066">
      <w:pPr>
        <w:pStyle w:val="NoSpacing"/>
        <w:rPr>
          <w:rFonts w:asciiTheme="majorHAnsi" w:hAnsiTheme="majorHAnsi"/>
          <w:b/>
          <w:sz w:val="28"/>
          <w:szCs w:val="28"/>
        </w:rPr>
      </w:pPr>
      <w:r w:rsidRPr="00AD7202">
        <w:rPr>
          <w:rFonts w:asciiTheme="majorHAnsi" w:hAnsiTheme="majorHAnsi"/>
          <w:b/>
          <w:sz w:val="28"/>
          <w:szCs w:val="28"/>
        </w:rPr>
        <w:t>Action Items:</w:t>
      </w:r>
    </w:p>
    <w:p w:rsidR="00504A6E" w:rsidRPr="00AD7202" w:rsidRDefault="00E331B5" w:rsidP="00A56A0C">
      <w:pPr>
        <w:pStyle w:val="NoSpacing"/>
        <w:numPr>
          <w:ilvl w:val="0"/>
          <w:numId w:val="41"/>
        </w:numPr>
        <w:ind w:left="360"/>
        <w:rPr>
          <w:rFonts w:asciiTheme="majorHAnsi" w:hAnsiTheme="majorHAnsi"/>
          <w:sz w:val="24"/>
          <w:szCs w:val="24"/>
        </w:rPr>
      </w:pPr>
      <w:r>
        <w:rPr>
          <w:rFonts w:asciiTheme="majorHAnsi" w:hAnsiTheme="majorHAnsi"/>
          <w:sz w:val="24"/>
          <w:szCs w:val="24"/>
        </w:rPr>
        <w:t xml:space="preserve">Faye </w:t>
      </w:r>
      <w:proofErr w:type="spellStart"/>
      <w:r>
        <w:rPr>
          <w:rFonts w:asciiTheme="majorHAnsi" w:hAnsiTheme="majorHAnsi"/>
          <w:sz w:val="24"/>
          <w:szCs w:val="24"/>
        </w:rPr>
        <w:t>Missar</w:t>
      </w:r>
      <w:proofErr w:type="spellEnd"/>
      <w:r>
        <w:rPr>
          <w:rFonts w:asciiTheme="majorHAnsi" w:hAnsiTheme="majorHAnsi"/>
          <w:sz w:val="24"/>
          <w:szCs w:val="24"/>
        </w:rPr>
        <w:t xml:space="preserve"> email presentation</w:t>
      </w:r>
      <w:r w:rsidR="00191F6F">
        <w:rPr>
          <w:rFonts w:asciiTheme="majorHAnsi" w:hAnsiTheme="majorHAnsi"/>
          <w:sz w:val="24"/>
          <w:szCs w:val="24"/>
        </w:rPr>
        <w:t xml:space="preserve"> to Janice Jo</w:t>
      </w:r>
      <w:r>
        <w:rPr>
          <w:rFonts w:asciiTheme="majorHAnsi" w:hAnsiTheme="majorHAnsi"/>
          <w:sz w:val="24"/>
          <w:szCs w:val="24"/>
        </w:rPr>
        <w:t>hnston</w:t>
      </w:r>
      <w:r w:rsidR="00A56A0C">
        <w:rPr>
          <w:rFonts w:asciiTheme="majorHAnsi" w:hAnsiTheme="majorHAnsi"/>
          <w:sz w:val="24"/>
          <w:szCs w:val="24"/>
        </w:rPr>
        <w:t>.</w:t>
      </w:r>
    </w:p>
    <w:p w:rsidR="00504A6E" w:rsidRPr="00AD7202" w:rsidRDefault="00504A6E" w:rsidP="00B03066">
      <w:pPr>
        <w:pStyle w:val="NoSpacing"/>
        <w:rPr>
          <w:rFonts w:asciiTheme="majorHAnsi" w:hAnsiTheme="majorHAnsi"/>
          <w:sz w:val="24"/>
          <w:szCs w:val="24"/>
        </w:rPr>
      </w:pPr>
    </w:p>
    <w:p w:rsidR="00717C9D" w:rsidRPr="00AD7202" w:rsidRDefault="00117CB0" w:rsidP="00B03066">
      <w:pPr>
        <w:pStyle w:val="NoSpacing"/>
        <w:rPr>
          <w:rFonts w:asciiTheme="majorHAnsi" w:hAnsiTheme="majorHAnsi"/>
          <w:b/>
          <w:sz w:val="28"/>
          <w:szCs w:val="28"/>
        </w:rPr>
      </w:pPr>
      <w:r w:rsidRPr="00AD7202">
        <w:rPr>
          <w:rFonts w:asciiTheme="majorHAnsi" w:hAnsiTheme="majorHAnsi"/>
          <w:b/>
          <w:sz w:val="28"/>
          <w:szCs w:val="28"/>
        </w:rPr>
        <w:t>8</w:t>
      </w:r>
      <w:r w:rsidR="00717C9D" w:rsidRPr="00AD7202">
        <w:rPr>
          <w:rFonts w:asciiTheme="majorHAnsi" w:hAnsiTheme="majorHAnsi"/>
          <w:b/>
          <w:sz w:val="28"/>
          <w:szCs w:val="28"/>
        </w:rPr>
        <w:t>.</w:t>
      </w:r>
      <w:r w:rsidR="00717C9D" w:rsidRPr="00AD7202">
        <w:rPr>
          <w:rFonts w:asciiTheme="majorHAnsi" w:hAnsiTheme="majorHAnsi"/>
          <w:b/>
          <w:sz w:val="28"/>
          <w:szCs w:val="28"/>
        </w:rPr>
        <w:tab/>
        <w:t>Meeting Close</w:t>
      </w:r>
    </w:p>
    <w:p w:rsidR="00484A42" w:rsidRPr="00AD7202" w:rsidRDefault="00484A42" w:rsidP="00B03066">
      <w:pPr>
        <w:pStyle w:val="NoSpacing"/>
        <w:rPr>
          <w:rFonts w:asciiTheme="majorHAnsi" w:hAnsiTheme="majorHAnsi"/>
          <w:sz w:val="24"/>
          <w:szCs w:val="24"/>
        </w:rPr>
      </w:pPr>
    </w:p>
    <w:p w:rsidR="00D422D2" w:rsidRPr="00AD7202" w:rsidRDefault="00396EF4" w:rsidP="00B03066">
      <w:pPr>
        <w:pStyle w:val="NoSpacing"/>
        <w:rPr>
          <w:rFonts w:asciiTheme="majorHAnsi" w:hAnsiTheme="majorHAnsi"/>
          <w:sz w:val="24"/>
          <w:szCs w:val="24"/>
        </w:rPr>
      </w:pPr>
      <w:r w:rsidRPr="00AD7202">
        <w:rPr>
          <w:rFonts w:asciiTheme="majorHAnsi" w:hAnsiTheme="majorHAnsi"/>
          <w:sz w:val="24"/>
          <w:szCs w:val="24"/>
        </w:rPr>
        <w:t>The me</w:t>
      </w:r>
      <w:r w:rsidR="000B554B" w:rsidRPr="00AD7202">
        <w:rPr>
          <w:rFonts w:asciiTheme="majorHAnsi" w:hAnsiTheme="majorHAnsi"/>
          <w:sz w:val="24"/>
          <w:szCs w:val="24"/>
        </w:rPr>
        <w:t xml:space="preserve">eting adjourned at </w:t>
      </w:r>
      <w:r w:rsidR="001754F9" w:rsidRPr="00AD7202">
        <w:rPr>
          <w:rFonts w:asciiTheme="majorHAnsi" w:hAnsiTheme="majorHAnsi"/>
          <w:sz w:val="24"/>
          <w:szCs w:val="24"/>
        </w:rPr>
        <w:t>12:</w:t>
      </w:r>
      <w:r w:rsidR="00C06C8B">
        <w:rPr>
          <w:rFonts w:asciiTheme="majorHAnsi" w:hAnsiTheme="majorHAnsi"/>
          <w:sz w:val="24"/>
          <w:szCs w:val="24"/>
        </w:rPr>
        <w:t>45</w:t>
      </w:r>
      <w:r w:rsidR="00AE6A8D" w:rsidRPr="00AD7202">
        <w:rPr>
          <w:rFonts w:asciiTheme="majorHAnsi" w:hAnsiTheme="majorHAnsi"/>
          <w:sz w:val="24"/>
          <w:szCs w:val="24"/>
        </w:rPr>
        <w:t xml:space="preserve"> </w:t>
      </w:r>
      <w:r w:rsidR="00D422D2" w:rsidRPr="00AD7202">
        <w:rPr>
          <w:rFonts w:asciiTheme="majorHAnsi" w:hAnsiTheme="majorHAnsi"/>
          <w:sz w:val="24"/>
          <w:szCs w:val="24"/>
        </w:rPr>
        <w:t>pm.</w:t>
      </w:r>
      <w:r w:rsidRPr="00AD7202">
        <w:rPr>
          <w:rFonts w:asciiTheme="majorHAnsi" w:hAnsiTheme="majorHAnsi"/>
          <w:sz w:val="24"/>
          <w:szCs w:val="24"/>
        </w:rPr>
        <w:t xml:space="preserve">  </w:t>
      </w:r>
      <w:r w:rsidR="00D422D2" w:rsidRPr="00AD7202">
        <w:rPr>
          <w:rFonts w:asciiTheme="majorHAnsi" w:hAnsiTheme="majorHAnsi"/>
          <w:sz w:val="24"/>
          <w:szCs w:val="24"/>
        </w:rPr>
        <w:t xml:space="preserve">The next meeting of the Table of Partners will be held on Wednesday, </w:t>
      </w:r>
      <w:r w:rsidR="00B164C4" w:rsidRPr="00AD7202">
        <w:rPr>
          <w:rFonts w:asciiTheme="majorHAnsi" w:hAnsiTheme="majorHAnsi"/>
          <w:sz w:val="24"/>
          <w:szCs w:val="24"/>
        </w:rPr>
        <w:t>October</w:t>
      </w:r>
      <w:r w:rsidR="00A76C61">
        <w:rPr>
          <w:rFonts w:asciiTheme="majorHAnsi" w:hAnsiTheme="majorHAnsi"/>
          <w:sz w:val="24"/>
          <w:szCs w:val="24"/>
        </w:rPr>
        <w:t xml:space="preserve"> </w:t>
      </w:r>
      <w:r w:rsidR="00B164C4" w:rsidRPr="00AD7202">
        <w:rPr>
          <w:rFonts w:asciiTheme="majorHAnsi" w:hAnsiTheme="majorHAnsi"/>
          <w:sz w:val="24"/>
          <w:szCs w:val="24"/>
        </w:rPr>
        <w:t>21</w:t>
      </w:r>
      <w:r w:rsidR="00B164C4" w:rsidRPr="00AD7202">
        <w:rPr>
          <w:rFonts w:asciiTheme="majorHAnsi" w:hAnsiTheme="majorHAnsi"/>
          <w:sz w:val="24"/>
          <w:szCs w:val="24"/>
          <w:vertAlign w:val="superscript"/>
        </w:rPr>
        <w:t>st</w:t>
      </w:r>
      <w:r w:rsidR="008D253B" w:rsidRPr="00AD7202">
        <w:rPr>
          <w:rFonts w:asciiTheme="majorHAnsi" w:hAnsiTheme="majorHAnsi"/>
          <w:sz w:val="24"/>
          <w:szCs w:val="24"/>
        </w:rPr>
        <w:t>,</w:t>
      </w:r>
      <w:r w:rsidR="00BA0F87" w:rsidRPr="00AD7202">
        <w:rPr>
          <w:rFonts w:asciiTheme="majorHAnsi" w:hAnsiTheme="majorHAnsi"/>
          <w:sz w:val="24"/>
          <w:szCs w:val="24"/>
        </w:rPr>
        <w:t xml:space="preserve"> 2015 @ </w:t>
      </w:r>
      <w:r w:rsidR="00EE65A1" w:rsidRPr="00AD7202">
        <w:rPr>
          <w:rFonts w:asciiTheme="majorHAnsi" w:hAnsiTheme="majorHAnsi"/>
          <w:sz w:val="24"/>
          <w:szCs w:val="24"/>
        </w:rPr>
        <w:t>10</w:t>
      </w:r>
      <w:r w:rsidR="00BA0F87" w:rsidRPr="00AD7202">
        <w:rPr>
          <w:rFonts w:asciiTheme="majorHAnsi" w:hAnsiTheme="majorHAnsi"/>
          <w:sz w:val="24"/>
          <w:szCs w:val="24"/>
        </w:rPr>
        <w:t>:</w:t>
      </w:r>
      <w:r w:rsidR="00EE65A1" w:rsidRPr="00AD7202">
        <w:rPr>
          <w:rFonts w:asciiTheme="majorHAnsi" w:hAnsiTheme="majorHAnsi"/>
          <w:sz w:val="24"/>
          <w:szCs w:val="24"/>
        </w:rPr>
        <w:t>0</w:t>
      </w:r>
      <w:r w:rsidR="00D85181" w:rsidRPr="00AD7202">
        <w:rPr>
          <w:rFonts w:asciiTheme="majorHAnsi" w:hAnsiTheme="majorHAnsi"/>
          <w:sz w:val="24"/>
          <w:szCs w:val="24"/>
        </w:rPr>
        <w:t>0 am.</w:t>
      </w:r>
    </w:p>
    <w:sectPr w:rsidR="00D422D2" w:rsidRPr="00AD7202" w:rsidSect="00B03066">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F49"/>
    <w:multiLevelType w:val="hybridMultilevel"/>
    <w:tmpl w:val="186C6C4E"/>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nsid w:val="01FE22CF"/>
    <w:multiLevelType w:val="hybridMultilevel"/>
    <w:tmpl w:val="1728B29E"/>
    <w:lvl w:ilvl="0" w:tplc="1009000F">
      <w:start w:val="1"/>
      <w:numFmt w:val="decimal"/>
      <w:lvlText w:val="%1."/>
      <w:lvlJc w:val="left"/>
      <w:pPr>
        <w:ind w:left="1211" w:hanging="360"/>
      </w:p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
    <w:nsid w:val="06866559"/>
    <w:multiLevelType w:val="hybridMultilevel"/>
    <w:tmpl w:val="A9A816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7C7E42"/>
    <w:multiLevelType w:val="hybridMultilevel"/>
    <w:tmpl w:val="011E554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E4175EF"/>
    <w:multiLevelType w:val="hybridMultilevel"/>
    <w:tmpl w:val="389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45FFE"/>
    <w:multiLevelType w:val="hybridMultilevel"/>
    <w:tmpl w:val="4EF6CD7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12770881"/>
    <w:multiLevelType w:val="hybridMultilevel"/>
    <w:tmpl w:val="186C6C4E"/>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nsid w:val="16D75AC6"/>
    <w:multiLevelType w:val="hybridMultilevel"/>
    <w:tmpl w:val="509A9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55060"/>
    <w:multiLevelType w:val="hybridMultilevel"/>
    <w:tmpl w:val="4C86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31555"/>
    <w:multiLevelType w:val="hybridMultilevel"/>
    <w:tmpl w:val="0EC63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C0776E7"/>
    <w:multiLevelType w:val="hybridMultilevel"/>
    <w:tmpl w:val="8C865D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1A5699B"/>
    <w:multiLevelType w:val="hybridMultilevel"/>
    <w:tmpl w:val="6D802D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D1EE2"/>
    <w:multiLevelType w:val="hybridMultilevel"/>
    <w:tmpl w:val="1DE2C72A"/>
    <w:lvl w:ilvl="0" w:tplc="F97A6DAE">
      <w:start w:val="3"/>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C9213BE"/>
    <w:multiLevelType w:val="hybridMultilevel"/>
    <w:tmpl w:val="F3F8F54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4">
    <w:nsid w:val="35523B01"/>
    <w:multiLevelType w:val="hybridMultilevel"/>
    <w:tmpl w:val="85EC11C6"/>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5">
    <w:nsid w:val="37D5165E"/>
    <w:multiLevelType w:val="hybridMultilevel"/>
    <w:tmpl w:val="6934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17C62"/>
    <w:multiLevelType w:val="hybridMultilevel"/>
    <w:tmpl w:val="32484E76"/>
    <w:lvl w:ilvl="0" w:tplc="82B261BE">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3DD3655"/>
    <w:multiLevelType w:val="hybridMultilevel"/>
    <w:tmpl w:val="B04852F8"/>
    <w:lvl w:ilvl="0" w:tplc="BA68DBAA">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442218C2"/>
    <w:multiLevelType w:val="hybridMultilevel"/>
    <w:tmpl w:val="0E0C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A3BB7"/>
    <w:multiLevelType w:val="hybridMultilevel"/>
    <w:tmpl w:val="88A0C584"/>
    <w:lvl w:ilvl="0" w:tplc="ABDA7100">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C1F6B"/>
    <w:multiLevelType w:val="hybridMultilevel"/>
    <w:tmpl w:val="A3822C6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4EFF4A32"/>
    <w:multiLevelType w:val="hybridMultilevel"/>
    <w:tmpl w:val="352673C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nsid w:val="50D70B2A"/>
    <w:multiLevelType w:val="hybridMultilevel"/>
    <w:tmpl w:val="16F65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44FD1"/>
    <w:multiLevelType w:val="hybridMultilevel"/>
    <w:tmpl w:val="8EAE4DC6"/>
    <w:lvl w:ilvl="0" w:tplc="56B6E082">
      <w:start w:val="1"/>
      <w:numFmt w:val="decimal"/>
      <w:lvlText w:val="%1."/>
      <w:lvlJc w:val="left"/>
      <w:pPr>
        <w:ind w:left="411" w:hanging="360"/>
      </w:pPr>
      <w:rPr>
        <w:rFonts w:hint="default"/>
      </w:rPr>
    </w:lvl>
    <w:lvl w:ilvl="1" w:tplc="10090019" w:tentative="1">
      <w:start w:val="1"/>
      <w:numFmt w:val="lowerLetter"/>
      <w:lvlText w:val="%2."/>
      <w:lvlJc w:val="left"/>
      <w:pPr>
        <w:ind w:left="1131" w:hanging="360"/>
      </w:pPr>
    </w:lvl>
    <w:lvl w:ilvl="2" w:tplc="1009001B" w:tentative="1">
      <w:start w:val="1"/>
      <w:numFmt w:val="lowerRoman"/>
      <w:lvlText w:val="%3."/>
      <w:lvlJc w:val="right"/>
      <w:pPr>
        <w:ind w:left="1851" w:hanging="180"/>
      </w:pPr>
    </w:lvl>
    <w:lvl w:ilvl="3" w:tplc="1009000F" w:tentative="1">
      <w:start w:val="1"/>
      <w:numFmt w:val="decimal"/>
      <w:lvlText w:val="%4."/>
      <w:lvlJc w:val="left"/>
      <w:pPr>
        <w:ind w:left="2571" w:hanging="360"/>
      </w:pPr>
    </w:lvl>
    <w:lvl w:ilvl="4" w:tplc="10090019" w:tentative="1">
      <w:start w:val="1"/>
      <w:numFmt w:val="lowerLetter"/>
      <w:lvlText w:val="%5."/>
      <w:lvlJc w:val="left"/>
      <w:pPr>
        <w:ind w:left="3291" w:hanging="360"/>
      </w:pPr>
    </w:lvl>
    <w:lvl w:ilvl="5" w:tplc="1009001B" w:tentative="1">
      <w:start w:val="1"/>
      <w:numFmt w:val="lowerRoman"/>
      <w:lvlText w:val="%6."/>
      <w:lvlJc w:val="right"/>
      <w:pPr>
        <w:ind w:left="4011" w:hanging="180"/>
      </w:pPr>
    </w:lvl>
    <w:lvl w:ilvl="6" w:tplc="1009000F" w:tentative="1">
      <w:start w:val="1"/>
      <w:numFmt w:val="decimal"/>
      <w:lvlText w:val="%7."/>
      <w:lvlJc w:val="left"/>
      <w:pPr>
        <w:ind w:left="4731" w:hanging="360"/>
      </w:pPr>
    </w:lvl>
    <w:lvl w:ilvl="7" w:tplc="10090019" w:tentative="1">
      <w:start w:val="1"/>
      <w:numFmt w:val="lowerLetter"/>
      <w:lvlText w:val="%8."/>
      <w:lvlJc w:val="left"/>
      <w:pPr>
        <w:ind w:left="5451" w:hanging="360"/>
      </w:pPr>
    </w:lvl>
    <w:lvl w:ilvl="8" w:tplc="1009001B" w:tentative="1">
      <w:start w:val="1"/>
      <w:numFmt w:val="lowerRoman"/>
      <w:lvlText w:val="%9."/>
      <w:lvlJc w:val="right"/>
      <w:pPr>
        <w:ind w:left="6171" w:hanging="180"/>
      </w:pPr>
    </w:lvl>
  </w:abstractNum>
  <w:abstractNum w:abstractNumId="24">
    <w:nsid w:val="552E0502"/>
    <w:multiLevelType w:val="hybridMultilevel"/>
    <w:tmpl w:val="8592D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7101E"/>
    <w:multiLevelType w:val="hybridMultilevel"/>
    <w:tmpl w:val="2294E2C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563445AF"/>
    <w:multiLevelType w:val="hybridMultilevel"/>
    <w:tmpl w:val="0BA646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376CEB"/>
    <w:multiLevelType w:val="hybridMultilevel"/>
    <w:tmpl w:val="AAC24D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9B71A03"/>
    <w:multiLevelType w:val="hybridMultilevel"/>
    <w:tmpl w:val="1728B29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9">
    <w:nsid w:val="5C160ACF"/>
    <w:multiLevelType w:val="hybridMultilevel"/>
    <w:tmpl w:val="B5E46F1C"/>
    <w:lvl w:ilvl="0" w:tplc="7FC41DF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C6B3C69"/>
    <w:multiLevelType w:val="hybridMultilevel"/>
    <w:tmpl w:val="98E0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23CE0"/>
    <w:multiLevelType w:val="hybridMultilevel"/>
    <w:tmpl w:val="32AC4B10"/>
    <w:lvl w:ilvl="0" w:tplc="27100ED0">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2563DE"/>
    <w:multiLevelType w:val="hybridMultilevel"/>
    <w:tmpl w:val="3510F7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04038D1"/>
    <w:multiLevelType w:val="hybridMultilevel"/>
    <w:tmpl w:val="43C2FD08"/>
    <w:lvl w:ilvl="0" w:tplc="1004ABF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06B3D0B"/>
    <w:multiLevelType w:val="hybridMultilevel"/>
    <w:tmpl w:val="011E554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nsid w:val="693A1245"/>
    <w:multiLevelType w:val="hybridMultilevel"/>
    <w:tmpl w:val="41DE5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B18590D"/>
    <w:multiLevelType w:val="hybridMultilevel"/>
    <w:tmpl w:val="1728B29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nsid w:val="6C862EE5"/>
    <w:multiLevelType w:val="hybridMultilevel"/>
    <w:tmpl w:val="220EF2DA"/>
    <w:lvl w:ilvl="0" w:tplc="EC16CAE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703639"/>
    <w:multiLevelType w:val="hybridMultilevel"/>
    <w:tmpl w:val="B7500A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30B3753"/>
    <w:multiLevelType w:val="hybridMultilevel"/>
    <w:tmpl w:val="79448766"/>
    <w:lvl w:ilvl="0" w:tplc="3D3EC4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751834"/>
    <w:multiLevelType w:val="hybridMultilevel"/>
    <w:tmpl w:val="51D2392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nsid w:val="75F0397E"/>
    <w:multiLevelType w:val="hybridMultilevel"/>
    <w:tmpl w:val="AE4C0AE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2">
    <w:nsid w:val="79807D07"/>
    <w:multiLevelType w:val="hybridMultilevel"/>
    <w:tmpl w:val="79529DE8"/>
    <w:lvl w:ilvl="0" w:tplc="1009000F">
      <w:start w:val="1"/>
      <w:numFmt w:val="decimal"/>
      <w:lvlText w:val="%1."/>
      <w:lvlJc w:val="left"/>
      <w:pPr>
        <w:ind w:left="4320" w:hanging="360"/>
      </w:pPr>
      <w:rPr>
        <w:rFonts w:hint="default"/>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43">
    <w:nsid w:val="7B60608E"/>
    <w:multiLevelType w:val="hybridMultilevel"/>
    <w:tmpl w:val="C440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011367"/>
    <w:multiLevelType w:val="hybridMultilevel"/>
    <w:tmpl w:val="26222B4C"/>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5">
    <w:nsid w:val="7C371A57"/>
    <w:multiLevelType w:val="hybridMultilevel"/>
    <w:tmpl w:val="6A60864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nsid w:val="7C826C82"/>
    <w:multiLevelType w:val="hybridMultilevel"/>
    <w:tmpl w:val="CC78C90A"/>
    <w:lvl w:ilvl="0" w:tplc="3636166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1"/>
  </w:num>
  <w:num w:numId="3">
    <w:abstractNumId w:val="19"/>
  </w:num>
  <w:num w:numId="4">
    <w:abstractNumId w:val="8"/>
  </w:num>
  <w:num w:numId="5">
    <w:abstractNumId w:val="26"/>
  </w:num>
  <w:num w:numId="6">
    <w:abstractNumId w:val="33"/>
  </w:num>
  <w:num w:numId="7">
    <w:abstractNumId w:val="31"/>
  </w:num>
  <w:num w:numId="8">
    <w:abstractNumId w:val="39"/>
  </w:num>
  <w:num w:numId="9">
    <w:abstractNumId w:val="37"/>
  </w:num>
  <w:num w:numId="10">
    <w:abstractNumId w:val="12"/>
  </w:num>
  <w:num w:numId="11">
    <w:abstractNumId w:val="4"/>
  </w:num>
  <w:num w:numId="12">
    <w:abstractNumId w:val="30"/>
  </w:num>
  <w:num w:numId="13">
    <w:abstractNumId w:val="43"/>
  </w:num>
  <w:num w:numId="14">
    <w:abstractNumId w:val="24"/>
  </w:num>
  <w:num w:numId="15">
    <w:abstractNumId w:val="15"/>
  </w:num>
  <w:num w:numId="16">
    <w:abstractNumId w:val="35"/>
  </w:num>
  <w:num w:numId="17">
    <w:abstractNumId w:val="2"/>
  </w:num>
  <w:num w:numId="18">
    <w:abstractNumId w:val="29"/>
  </w:num>
  <w:num w:numId="19">
    <w:abstractNumId w:val="40"/>
  </w:num>
  <w:num w:numId="20">
    <w:abstractNumId w:val="5"/>
  </w:num>
  <w:num w:numId="21">
    <w:abstractNumId w:val="41"/>
  </w:num>
  <w:num w:numId="22">
    <w:abstractNumId w:val="45"/>
  </w:num>
  <w:num w:numId="23">
    <w:abstractNumId w:val="28"/>
  </w:num>
  <w:num w:numId="24">
    <w:abstractNumId w:val="20"/>
  </w:num>
  <w:num w:numId="25">
    <w:abstractNumId w:val="25"/>
  </w:num>
  <w:num w:numId="26">
    <w:abstractNumId w:val="44"/>
  </w:num>
  <w:num w:numId="27">
    <w:abstractNumId w:val="14"/>
  </w:num>
  <w:num w:numId="28">
    <w:abstractNumId w:val="13"/>
  </w:num>
  <w:num w:numId="29">
    <w:abstractNumId w:val="21"/>
  </w:num>
  <w:num w:numId="30">
    <w:abstractNumId w:val="16"/>
  </w:num>
  <w:num w:numId="31">
    <w:abstractNumId w:val="17"/>
  </w:num>
  <w:num w:numId="32">
    <w:abstractNumId w:val="42"/>
  </w:num>
  <w:num w:numId="33">
    <w:abstractNumId w:val="0"/>
  </w:num>
  <w:num w:numId="34">
    <w:abstractNumId w:val="6"/>
  </w:num>
  <w:num w:numId="35">
    <w:abstractNumId w:val="1"/>
  </w:num>
  <w:num w:numId="36">
    <w:abstractNumId w:val="36"/>
  </w:num>
  <w:num w:numId="37">
    <w:abstractNumId w:val="38"/>
  </w:num>
  <w:num w:numId="38">
    <w:abstractNumId w:val="9"/>
  </w:num>
  <w:num w:numId="39">
    <w:abstractNumId w:val="34"/>
  </w:num>
  <w:num w:numId="40">
    <w:abstractNumId w:val="10"/>
  </w:num>
  <w:num w:numId="41">
    <w:abstractNumId w:val="46"/>
  </w:num>
  <w:num w:numId="42">
    <w:abstractNumId w:val="23"/>
  </w:num>
  <w:num w:numId="43">
    <w:abstractNumId w:val="32"/>
  </w:num>
  <w:num w:numId="44">
    <w:abstractNumId w:val="27"/>
  </w:num>
  <w:num w:numId="45">
    <w:abstractNumId w:val="3"/>
  </w:num>
  <w:num w:numId="46">
    <w:abstractNumId w:val="18"/>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33A98"/>
    <w:rsid w:val="00000BE6"/>
    <w:rsid w:val="0000306F"/>
    <w:rsid w:val="00011BF9"/>
    <w:rsid w:val="0001601A"/>
    <w:rsid w:val="00017F7B"/>
    <w:rsid w:val="00020841"/>
    <w:rsid w:val="00021A68"/>
    <w:rsid w:val="00022A25"/>
    <w:rsid w:val="0002602D"/>
    <w:rsid w:val="000261FA"/>
    <w:rsid w:val="0002679B"/>
    <w:rsid w:val="000275C5"/>
    <w:rsid w:val="0003363E"/>
    <w:rsid w:val="00034A33"/>
    <w:rsid w:val="00035CDB"/>
    <w:rsid w:val="00066715"/>
    <w:rsid w:val="00071E82"/>
    <w:rsid w:val="000727F9"/>
    <w:rsid w:val="000905CE"/>
    <w:rsid w:val="000913A1"/>
    <w:rsid w:val="000A1A53"/>
    <w:rsid w:val="000A3157"/>
    <w:rsid w:val="000B023F"/>
    <w:rsid w:val="000B554B"/>
    <w:rsid w:val="000E0BA9"/>
    <w:rsid w:val="000E1236"/>
    <w:rsid w:val="000E42A9"/>
    <w:rsid w:val="000E5D3F"/>
    <w:rsid w:val="00100682"/>
    <w:rsid w:val="00117CB0"/>
    <w:rsid w:val="00124425"/>
    <w:rsid w:val="00134CE5"/>
    <w:rsid w:val="00171876"/>
    <w:rsid w:val="001754F9"/>
    <w:rsid w:val="00181FB2"/>
    <w:rsid w:val="001847C6"/>
    <w:rsid w:val="00185E53"/>
    <w:rsid w:val="00187C66"/>
    <w:rsid w:val="00191F6F"/>
    <w:rsid w:val="001928BB"/>
    <w:rsid w:val="00193224"/>
    <w:rsid w:val="00196B19"/>
    <w:rsid w:val="001A05C9"/>
    <w:rsid w:val="001A7BE6"/>
    <w:rsid w:val="001B60C2"/>
    <w:rsid w:val="001B7A4C"/>
    <w:rsid w:val="001D119E"/>
    <w:rsid w:val="001E029E"/>
    <w:rsid w:val="001E3631"/>
    <w:rsid w:val="001E3CAA"/>
    <w:rsid w:val="001F061F"/>
    <w:rsid w:val="001F0950"/>
    <w:rsid w:val="0020004F"/>
    <w:rsid w:val="00200B76"/>
    <w:rsid w:val="00202A92"/>
    <w:rsid w:val="00211E62"/>
    <w:rsid w:val="00212107"/>
    <w:rsid w:val="00215AD6"/>
    <w:rsid w:val="00220CCE"/>
    <w:rsid w:val="00222633"/>
    <w:rsid w:val="002265A0"/>
    <w:rsid w:val="00233A98"/>
    <w:rsid w:val="00236417"/>
    <w:rsid w:val="002409D8"/>
    <w:rsid w:val="00241AFF"/>
    <w:rsid w:val="002474AE"/>
    <w:rsid w:val="00261F62"/>
    <w:rsid w:val="00261FD1"/>
    <w:rsid w:val="002620CE"/>
    <w:rsid w:val="00272631"/>
    <w:rsid w:val="00280B43"/>
    <w:rsid w:val="002826C8"/>
    <w:rsid w:val="0028602D"/>
    <w:rsid w:val="00286BBA"/>
    <w:rsid w:val="0029465F"/>
    <w:rsid w:val="00295787"/>
    <w:rsid w:val="002A0702"/>
    <w:rsid w:val="002A1A94"/>
    <w:rsid w:val="002A28B5"/>
    <w:rsid w:val="002A29CC"/>
    <w:rsid w:val="002A7B24"/>
    <w:rsid w:val="002B130E"/>
    <w:rsid w:val="002B2421"/>
    <w:rsid w:val="002B43B0"/>
    <w:rsid w:val="002B6E23"/>
    <w:rsid w:val="002C6CC6"/>
    <w:rsid w:val="002D4E57"/>
    <w:rsid w:val="002D7F10"/>
    <w:rsid w:val="002E26F1"/>
    <w:rsid w:val="002E39AF"/>
    <w:rsid w:val="002F6B20"/>
    <w:rsid w:val="00303EA5"/>
    <w:rsid w:val="00303FD1"/>
    <w:rsid w:val="00312046"/>
    <w:rsid w:val="003202EF"/>
    <w:rsid w:val="00326DBA"/>
    <w:rsid w:val="00326EA1"/>
    <w:rsid w:val="0033129F"/>
    <w:rsid w:val="0033751D"/>
    <w:rsid w:val="00352F34"/>
    <w:rsid w:val="00353E9F"/>
    <w:rsid w:val="00360A65"/>
    <w:rsid w:val="003700FF"/>
    <w:rsid w:val="00380C56"/>
    <w:rsid w:val="0039211C"/>
    <w:rsid w:val="00392877"/>
    <w:rsid w:val="00395AAB"/>
    <w:rsid w:val="00396EF4"/>
    <w:rsid w:val="003B4CD5"/>
    <w:rsid w:val="003C1E4F"/>
    <w:rsid w:val="003E0BCA"/>
    <w:rsid w:val="003E7DF1"/>
    <w:rsid w:val="003F24FF"/>
    <w:rsid w:val="003F4CF1"/>
    <w:rsid w:val="00400AFE"/>
    <w:rsid w:val="00406225"/>
    <w:rsid w:val="004277AF"/>
    <w:rsid w:val="00441C76"/>
    <w:rsid w:val="00443682"/>
    <w:rsid w:val="004466A1"/>
    <w:rsid w:val="00457DBF"/>
    <w:rsid w:val="00484A42"/>
    <w:rsid w:val="0048526A"/>
    <w:rsid w:val="0048647B"/>
    <w:rsid w:val="004A00DF"/>
    <w:rsid w:val="004D59A0"/>
    <w:rsid w:val="004D7867"/>
    <w:rsid w:val="004F20C4"/>
    <w:rsid w:val="004F25E5"/>
    <w:rsid w:val="004F3430"/>
    <w:rsid w:val="00502CED"/>
    <w:rsid w:val="0050343F"/>
    <w:rsid w:val="00504A6E"/>
    <w:rsid w:val="00507E38"/>
    <w:rsid w:val="005304C6"/>
    <w:rsid w:val="005347EF"/>
    <w:rsid w:val="00543BA8"/>
    <w:rsid w:val="005453C5"/>
    <w:rsid w:val="00545B53"/>
    <w:rsid w:val="00556006"/>
    <w:rsid w:val="005619B3"/>
    <w:rsid w:val="00567C91"/>
    <w:rsid w:val="00573467"/>
    <w:rsid w:val="00576797"/>
    <w:rsid w:val="005836A4"/>
    <w:rsid w:val="00587D9D"/>
    <w:rsid w:val="00590857"/>
    <w:rsid w:val="00591855"/>
    <w:rsid w:val="005A23D0"/>
    <w:rsid w:val="005B2D5D"/>
    <w:rsid w:val="005B37FA"/>
    <w:rsid w:val="005B7928"/>
    <w:rsid w:val="005C3316"/>
    <w:rsid w:val="005C5A8A"/>
    <w:rsid w:val="005C5AA3"/>
    <w:rsid w:val="005E3658"/>
    <w:rsid w:val="005E5E2B"/>
    <w:rsid w:val="005F4A05"/>
    <w:rsid w:val="00600B72"/>
    <w:rsid w:val="00615539"/>
    <w:rsid w:val="006360A2"/>
    <w:rsid w:val="006420E0"/>
    <w:rsid w:val="00643A50"/>
    <w:rsid w:val="00646670"/>
    <w:rsid w:val="00652131"/>
    <w:rsid w:val="006528E4"/>
    <w:rsid w:val="006536B5"/>
    <w:rsid w:val="006572FE"/>
    <w:rsid w:val="0066071A"/>
    <w:rsid w:val="00661DC1"/>
    <w:rsid w:val="00663F91"/>
    <w:rsid w:val="006679C8"/>
    <w:rsid w:val="00670422"/>
    <w:rsid w:val="0068146A"/>
    <w:rsid w:val="006832C6"/>
    <w:rsid w:val="00691379"/>
    <w:rsid w:val="006A43A8"/>
    <w:rsid w:val="006A5536"/>
    <w:rsid w:val="006B4166"/>
    <w:rsid w:val="006B538E"/>
    <w:rsid w:val="006C7E1E"/>
    <w:rsid w:val="006D1736"/>
    <w:rsid w:val="006D1E92"/>
    <w:rsid w:val="006D22A4"/>
    <w:rsid w:val="006D6CCB"/>
    <w:rsid w:val="006E04A3"/>
    <w:rsid w:val="006E3951"/>
    <w:rsid w:val="006F2C55"/>
    <w:rsid w:val="0070137C"/>
    <w:rsid w:val="00702E25"/>
    <w:rsid w:val="00703603"/>
    <w:rsid w:val="007139D8"/>
    <w:rsid w:val="00717C9D"/>
    <w:rsid w:val="00720FA5"/>
    <w:rsid w:val="00722D37"/>
    <w:rsid w:val="007240A3"/>
    <w:rsid w:val="00733A3F"/>
    <w:rsid w:val="00734A10"/>
    <w:rsid w:val="007361D5"/>
    <w:rsid w:val="007534D9"/>
    <w:rsid w:val="00757222"/>
    <w:rsid w:val="00763FB6"/>
    <w:rsid w:val="00765D5F"/>
    <w:rsid w:val="00765E1F"/>
    <w:rsid w:val="00767971"/>
    <w:rsid w:val="00780F7B"/>
    <w:rsid w:val="00782D80"/>
    <w:rsid w:val="007915DA"/>
    <w:rsid w:val="007B2149"/>
    <w:rsid w:val="007B452F"/>
    <w:rsid w:val="007B5B63"/>
    <w:rsid w:val="007C751B"/>
    <w:rsid w:val="007D03EB"/>
    <w:rsid w:val="007D1A1D"/>
    <w:rsid w:val="007D73EE"/>
    <w:rsid w:val="007E0DD4"/>
    <w:rsid w:val="007E5B2D"/>
    <w:rsid w:val="007F506C"/>
    <w:rsid w:val="0080035C"/>
    <w:rsid w:val="008008AF"/>
    <w:rsid w:val="00804678"/>
    <w:rsid w:val="0081026F"/>
    <w:rsid w:val="00824304"/>
    <w:rsid w:val="0082595D"/>
    <w:rsid w:val="00826C58"/>
    <w:rsid w:val="00833072"/>
    <w:rsid w:val="0084304C"/>
    <w:rsid w:val="00850021"/>
    <w:rsid w:val="0085794A"/>
    <w:rsid w:val="00860DBA"/>
    <w:rsid w:val="00860E11"/>
    <w:rsid w:val="0086213B"/>
    <w:rsid w:val="00871A97"/>
    <w:rsid w:val="0087394F"/>
    <w:rsid w:val="008777A4"/>
    <w:rsid w:val="00877EDD"/>
    <w:rsid w:val="008A0EDC"/>
    <w:rsid w:val="008A6CA8"/>
    <w:rsid w:val="008C7178"/>
    <w:rsid w:val="008D253B"/>
    <w:rsid w:val="008D3C4B"/>
    <w:rsid w:val="008E145A"/>
    <w:rsid w:val="008F46D1"/>
    <w:rsid w:val="008F64F4"/>
    <w:rsid w:val="00901E49"/>
    <w:rsid w:val="009059AC"/>
    <w:rsid w:val="00905EB0"/>
    <w:rsid w:val="009074C0"/>
    <w:rsid w:val="00910B9D"/>
    <w:rsid w:val="00927789"/>
    <w:rsid w:val="00934F52"/>
    <w:rsid w:val="00936FC6"/>
    <w:rsid w:val="00947EC9"/>
    <w:rsid w:val="009649BC"/>
    <w:rsid w:val="00965714"/>
    <w:rsid w:val="00975637"/>
    <w:rsid w:val="00977F7C"/>
    <w:rsid w:val="00980B63"/>
    <w:rsid w:val="0099207B"/>
    <w:rsid w:val="00993464"/>
    <w:rsid w:val="0099360A"/>
    <w:rsid w:val="009948DE"/>
    <w:rsid w:val="00995DA9"/>
    <w:rsid w:val="00997981"/>
    <w:rsid w:val="009A128D"/>
    <w:rsid w:val="009C1F27"/>
    <w:rsid w:val="009C53DE"/>
    <w:rsid w:val="009D07D4"/>
    <w:rsid w:val="009D71CF"/>
    <w:rsid w:val="009F0C54"/>
    <w:rsid w:val="009F271E"/>
    <w:rsid w:val="00A00CCD"/>
    <w:rsid w:val="00A012A6"/>
    <w:rsid w:val="00A01B2A"/>
    <w:rsid w:val="00A07D4C"/>
    <w:rsid w:val="00A10077"/>
    <w:rsid w:val="00A25C90"/>
    <w:rsid w:val="00A35695"/>
    <w:rsid w:val="00A35783"/>
    <w:rsid w:val="00A41F46"/>
    <w:rsid w:val="00A43848"/>
    <w:rsid w:val="00A5406E"/>
    <w:rsid w:val="00A54B96"/>
    <w:rsid w:val="00A55E35"/>
    <w:rsid w:val="00A56A0C"/>
    <w:rsid w:val="00A63F10"/>
    <w:rsid w:val="00A675C0"/>
    <w:rsid w:val="00A67D7D"/>
    <w:rsid w:val="00A76C61"/>
    <w:rsid w:val="00A86CDC"/>
    <w:rsid w:val="00A927AC"/>
    <w:rsid w:val="00A9468E"/>
    <w:rsid w:val="00A95D3B"/>
    <w:rsid w:val="00A9661D"/>
    <w:rsid w:val="00A970AF"/>
    <w:rsid w:val="00AC29BB"/>
    <w:rsid w:val="00AD0DAB"/>
    <w:rsid w:val="00AD349C"/>
    <w:rsid w:val="00AD6E90"/>
    <w:rsid w:val="00AD7202"/>
    <w:rsid w:val="00AE5CA8"/>
    <w:rsid w:val="00AE6A8D"/>
    <w:rsid w:val="00AF0A6D"/>
    <w:rsid w:val="00AF5F98"/>
    <w:rsid w:val="00AF784D"/>
    <w:rsid w:val="00B00482"/>
    <w:rsid w:val="00B03066"/>
    <w:rsid w:val="00B030C2"/>
    <w:rsid w:val="00B11EDB"/>
    <w:rsid w:val="00B1418E"/>
    <w:rsid w:val="00B164C4"/>
    <w:rsid w:val="00B27A60"/>
    <w:rsid w:val="00B3095E"/>
    <w:rsid w:val="00B355F6"/>
    <w:rsid w:val="00B46A8C"/>
    <w:rsid w:val="00B6139A"/>
    <w:rsid w:val="00B61CD3"/>
    <w:rsid w:val="00B625FB"/>
    <w:rsid w:val="00B75490"/>
    <w:rsid w:val="00BA0737"/>
    <w:rsid w:val="00BA0F87"/>
    <w:rsid w:val="00BA5EB9"/>
    <w:rsid w:val="00BB7790"/>
    <w:rsid w:val="00BD39F3"/>
    <w:rsid w:val="00BE073F"/>
    <w:rsid w:val="00BE2EE7"/>
    <w:rsid w:val="00BF496B"/>
    <w:rsid w:val="00C06C8B"/>
    <w:rsid w:val="00C17F8C"/>
    <w:rsid w:val="00C23EE0"/>
    <w:rsid w:val="00C30588"/>
    <w:rsid w:val="00C33BF4"/>
    <w:rsid w:val="00C370B0"/>
    <w:rsid w:val="00C37D7C"/>
    <w:rsid w:val="00C5004F"/>
    <w:rsid w:val="00C51DFC"/>
    <w:rsid w:val="00C65E91"/>
    <w:rsid w:val="00C66DEE"/>
    <w:rsid w:val="00C862E1"/>
    <w:rsid w:val="00C92084"/>
    <w:rsid w:val="00CA5ED8"/>
    <w:rsid w:val="00CB0CE2"/>
    <w:rsid w:val="00CB4660"/>
    <w:rsid w:val="00CC17F2"/>
    <w:rsid w:val="00CC1B38"/>
    <w:rsid w:val="00CC7615"/>
    <w:rsid w:val="00CD1587"/>
    <w:rsid w:val="00CD391F"/>
    <w:rsid w:val="00CD3B90"/>
    <w:rsid w:val="00CE770C"/>
    <w:rsid w:val="00CF3158"/>
    <w:rsid w:val="00D01BC0"/>
    <w:rsid w:val="00D038F4"/>
    <w:rsid w:val="00D05CB1"/>
    <w:rsid w:val="00D06DA7"/>
    <w:rsid w:val="00D11ECB"/>
    <w:rsid w:val="00D15557"/>
    <w:rsid w:val="00D422D2"/>
    <w:rsid w:val="00D52842"/>
    <w:rsid w:val="00D55677"/>
    <w:rsid w:val="00D63FAB"/>
    <w:rsid w:val="00D67EE1"/>
    <w:rsid w:val="00D70ACD"/>
    <w:rsid w:val="00D77837"/>
    <w:rsid w:val="00D85181"/>
    <w:rsid w:val="00D8757E"/>
    <w:rsid w:val="00DA1482"/>
    <w:rsid w:val="00DA54FD"/>
    <w:rsid w:val="00DB3DC3"/>
    <w:rsid w:val="00DB45CF"/>
    <w:rsid w:val="00DB6E47"/>
    <w:rsid w:val="00DD3975"/>
    <w:rsid w:val="00DF1461"/>
    <w:rsid w:val="00DF1780"/>
    <w:rsid w:val="00DF2984"/>
    <w:rsid w:val="00E0037F"/>
    <w:rsid w:val="00E01977"/>
    <w:rsid w:val="00E13A6E"/>
    <w:rsid w:val="00E165E3"/>
    <w:rsid w:val="00E21878"/>
    <w:rsid w:val="00E331B5"/>
    <w:rsid w:val="00E650FE"/>
    <w:rsid w:val="00E669C7"/>
    <w:rsid w:val="00E67404"/>
    <w:rsid w:val="00E76FB1"/>
    <w:rsid w:val="00E80B1D"/>
    <w:rsid w:val="00E95883"/>
    <w:rsid w:val="00EA1AD5"/>
    <w:rsid w:val="00EB3299"/>
    <w:rsid w:val="00EC5F68"/>
    <w:rsid w:val="00ED59BA"/>
    <w:rsid w:val="00EE1E74"/>
    <w:rsid w:val="00EE65A1"/>
    <w:rsid w:val="00F00445"/>
    <w:rsid w:val="00F07475"/>
    <w:rsid w:val="00F27876"/>
    <w:rsid w:val="00F351D1"/>
    <w:rsid w:val="00F411A6"/>
    <w:rsid w:val="00F46A0C"/>
    <w:rsid w:val="00F5397C"/>
    <w:rsid w:val="00F64FE1"/>
    <w:rsid w:val="00F90AD7"/>
    <w:rsid w:val="00F97D54"/>
    <w:rsid w:val="00FC15EE"/>
    <w:rsid w:val="00FC7ADA"/>
    <w:rsid w:val="00FC7B76"/>
    <w:rsid w:val="00FD3CF2"/>
    <w:rsid w:val="00FD3F2E"/>
    <w:rsid w:val="00FD7FAA"/>
    <w:rsid w:val="00FE20F0"/>
    <w:rsid w:val="00FE6E08"/>
    <w:rsid w:val="00FF07C0"/>
    <w:rsid w:val="00FF3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98"/>
    <w:pPr>
      <w:spacing w:after="200" w:line="276" w:lineRule="auto"/>
    </w:pPr>
    <w:rPr>
      <w:rFonts w:eastAsia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tyle">
    <w:name w:val="step style"/>
    <w:basedOn w:val="Title"/>
    <w:qFormat/>
    <w:rsid w:val="00833072"/>
    <w:pPr>
      <w:spacing w:before="600" w:after="480"/>
      <w:jc w:val="right"/>
    </w:pPr>
    <w:rPr>
      <w:rFonts w:ascii="Arial Black" w:hAnsi="Arial Black"/>
      <w:color w:val="365F91" w:themeColor="accent1" w:themeShade="BF"/>
    </w:rPr>
  </w:style>
  <w:style w:type="paragraph" w:styleId="Title">
    <w:name w:val="Title"/>
    <w:basedOn w:val="Normal"/>
    <w:next w:val="Normal"/>
    <w:link w:val="TitleChar"/>
    <w:uiPriority w:val="10"/>
    <w:qFormat/>
    <w:rsid w:val="008330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3307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33A98"/>
    <w:rPr>
      <w:rFonts w:eastAsiaTheme="minorHAnsi" w:cstheme="minorBidi"/>
      <w:sz w:val="22"/>
      <w:szCs w:val="22"/>
    </w:rPr>
  </w:style>
  <w:style w:type="paragraph" w:styleId="BalloonText">
    <w:name w:val="Balloon Text"/>
    <w:basedOn w:val="Normal"/>
    <w:link w:val="BalloonTextChar"/>
    <w:uiPriority w:val="99"/>
    <w:semiHidden/>
    <w:unhideWhenUsed/>
    <w:rsid w:val="00233A9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3A98"/>
    <w:rPr>
      <w:rFonts w:ascii="Lucida Grande" w:eastAsiaTheme="minorHAnsi" w:hAnsi="Lucida Grande" w:cstheme="minorBidi"/>
      <w:sz w:val="18"/>
      <w:szCs w:val="18"/>
      <w:lang w:val="en-CA"/>
    </w:rPr>
  </w:style>
  <w:style w:type="table" w:styleId="TableGrid">
    <w:name w:val="Table Grid"/>
    <w:basedOn w:val="TableNormal"/>
    <w:uiPriority w:val="59"/>
    <w:rsid w:val="007C751B"/>
    <w:rPr>
      <w:rFonts w:eastAsiaTheme="minorHAnsi" w:cstheme="minorBid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0021"/>
    <w:pPr>
      <w:ind w:left="720"/>
      <w:contextualSpacing/>
    </w:pPr>
  </w:style>
  <w:style w:type="character" w:styleId="Strong">
    <w:name w:val="Strong"/>
    <w:basedOn w:val="DefaultParagraphFont"/>
    <w:uiPriority w:val="22"/>
    <w:qFormat/>
    <w:rsid w:val="00934F52"/>
    <w:rPr>
      <w:b/>
      <w:bCs/>
    </w:rPr>
  </w:style>
  <w:style w:type="paragraph" w:customStyle="1" w:styleId="Default">
    <w:name w:val="Default"/>
    <w:rsid w:val="00BF496B"/>
    <w:pPr>
      <w:autoSpaceDE w:val="0"/>
      <w:autoSpaceDN w:val="0"/>
      <w:adjustRightInd w:val="0"/>
    </w:pPr>
    <w:rPr>
      <w:rFonts w:ascii="Arial" w:hAnsi="Arial" w:cs="Arial"/>
      <w:color w:val="000000"/>
      <w:lang w:val="en-CA"/>
    </w:rPr>
  </w:style>
  <w:style w:type="character" w:styleId="Hyperlink">
    <w:name w:val="Hyperlink"/>
    <w:basedOn w:val="DefaultParagraphFont"/>
    <w:uiPriority w:val="99"/>
    <w:unhideWhenUsed/>
    <w:rsid w:val="00B46A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98"/>
    <w:pPr>
      <w:spacing w:after="200" w:line="276" w:lineRule="auto"/>
    </w:pPr>
    <w:rPr>
      <w:rFonts w:eastAsia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tyle">
    <w:name w:val="step style"/>
    <w:basedOn w:val="Title"/>
    <w:qFormat/>
    <w:rsid w:val="00833072"/>
    <w:pPr>
      <w:spacing w:before="600" w:after="480"/>
      <w:jc w:val="right"/>
    </w:pPr>
    <w:rPr>
      <w:rFonts w:ascii="Arial Black" w:hAnsi="Arial Black"/>
      <w:color w:val="365F91" w:themeColor="accent1" w:themeShade="BF"/>
    </w:rPr>
  </w:style>
  <w:style w:type="paragraph" w:styleId="Title">
    <w:name w:val="Title"/>
    <w:basedOn w:val="Normal"/>
    <w:next w:val="Normal"/>
    <w:link w:val="TitleChar"/>
    <w:uiPriority w:val="10"/>
    <w:qFormat/>
    <w:rsid w:val="008330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83307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33A98"/>
    <w:rPr>
      <w:rFonts w:eastAsiaTheme="minorHAnsi" w:cstheme="minorBidi"/>
      <w:sz w:val="22"/>
      <w:szCs w:val="22"/>
    </w:rPr>
  </w:style>
  <w:style w:type="paragraph" w:styleId="BalloonText">
    <w:name w:val="Balloon Text"/>
    <w:basedOn w:val="Normal"/>
    <w:link w:val="BalloonTextChar"/>
    <w:uiPriority w:val="99"/>
    <w:semiHidden/>
    <w:unhideWhenUsed/>
    <w:rsid w:val="00233A9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3A98"/>
    <w:rPr>
      <w:rFonts w:ascii="Lucida Grande" w:eastAsiaTheme="minorHAnsi" w:hAnsi="Lucida Grande" w:cstheme="minorBidi"/>
      <w:sz w:val="18"/>
      <w:szCs w:val="18"/>
      <w:lang w:val="en-CA"/>
    </w:rPr>
  </w:style>
  <w:style w:type="table" w:styleId="TableGrid">
    <w:name w:val="Table Grid"/>
    <w:basedOn w:val="TableNormal"/>
    <w:uiPriority w:val="59"/>
    <w:rsid w:val="007C751B"/>
    <w:rPr>
      <w:rFonts w:eastAsia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021"/>
    <w:pPr>
      <w:ind w:left="720"/>
      <w:contextualSpacing/>
    </w:pPr>
  </w:style>
  <w:style w:type="character" w:styleId="Strong">
    <w:name w:val="Strong"/>
    <w:basedOn w:val="DefaultParagraphFont"/>
    <w:uiPriority w:val="22"/>
    <w:qFormat/>
    <w:rsid w:val="00934F52"/>
    <w:rPr>
      <w:b/>
      <w:bCs/>
    </w:rPr>
  </w:style>
  <w:style w:type="paragraph" w:customStyle="1" w:styleId="Default">
    <w:name w:val="Default"/>
    <w:rsid w:val="00BF496B"/>
    <w:pPr>
      <w:autoSpaceDE w:val="0"/>
      <w:autoSpaceDN w:val="0"/>
      <w:adjustRightInd w:val="0"/>
    </w:pPr>
    <w:rPr>
      <w:rFonts w:ascii="Arial" w:hAnsi="Arial" w:cs="Arial"/>
      <w:color w:val="000000"/>
      <w:lang w:val="en-CA"/>
    </w:rPr>
  </w:style>
  <w:style w:type="character" w:styleId="Hyperlink">
    <w:name w:val="Hyperlink"/>
    <w:basedOn w:val="DefaultParagraphFont"/>
    <w:uiPriority w:val="99"/>
    <w:unhideWhenUsed/>
    <w:rsid w:val="00B46A8C"/>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EF19-8612-470B-ACDC-9CFA24C8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Concepts</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Tanis Dagert</dc:creator>
  <cp:lastModifiedBy>Shelli Lyle</cp:lastModifiedBy>
  <cp:revision>4</cp:revision>
  <cp:lastPrinted>2015-04-15T21:58:00Z</cp:lastPrinted>
  <dcterms:created xsi:type="dcterms:W3CDTF">2015-10-02T19:25:00Z</dcterms:created>
  <dcterms:modified xsi:type="dcterms:W3CDTF">2015-10-15T15:44:00Z</dcterms:modified>
</cp:coreProperties>
</file>